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A319" w14:textId="537ADA9B" w:rsidR="00D74125" w:rsidRDefault="0069340E">
      <w:pPr>
        <w:spacing w:after="0" w:line="100" w:lineRule="atLeast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Piano di studi </w:t>
      </w:r>
      <w:proofErr w:type="gramStart"/>
      <w:r>
        <w:rPr>
          <w:rFonts w:cs="Calibri"/>
          <w:sz w:val="36"/>
          <w:szCs w:val="36"/>
        </w:rPr>
        <w:t>201</w:t>
      </w:r>
      <w:r w:rsidR="00B878B9">
        <w:rPr>
          <w:rFonts w:cs="Calibri"/>
          <w:sz w:val="36"/>
          <w:szCs w:val="36"/>
        </w:rPr>
        <w:t>5</w:t>
      </w:r>
      <w:r>
        <w:rPr>
          <w:rFonts w:cs="Calibri"/>
          <w:sz w:val="36"/>
          <w:szCs w:val="36"/>
        </w:rPr>
        <w:t>.201</w:t>
      </w:r>
      <w:r w:rsidR="00B878B9">
        <w:rPr>
          <w:rFonts w:cs="Calibri"/>
          <w:sz w:val="36"/>
          <w:szCs w:val="36"/>
        </w:rPr>
        <w:t>6</w:t>
      </w:r>
      <w:r>
        <w:rPr>
          <w:rFonts w:cs="Calibri"/>
          <w:sz w:val="36"/>
          <w:szCs w:val="36"/>
        </w:rPr>
        <w:t xml:space="preserve"> corso di Laurea</w:t>
      </w:r>
      <w:proofErr w:type="gramEnd"/>
      <w:r>
        <w:rPr>
          <w:rFonts w:cs="Calibri"/>
          <w:sz w:val="36"/>
          <w:szCs w:val="36"/>
        </w:rPr>
        <w:t xml:space="preserve"> in</w:t>
      </w:r>
    </w:p>
    <w:p w14:paraId="2124A5F7" w14:textId="77777777" w:rsidR="00D74125" w:rsidRDefault="00D74125">
      <w:pPr>
        <w:spacing w:after="0" w:line="100" w:lineRule="atLeast"/>
        <w:rPr>
          <w:rFonts w:cs="Calibri"/>
          <w:sz w:val="36"/>
          <w:szCs w:val="36"/>
        </w:rPr>
      </w:pPr>
    </w:p>
    <w:p w14:paraId="15FFAAD5" w14:textId="77777777" w:rsidR="00D74125" w:rsidRDefault="0069340E">
      <w:pPr>
        <w:spacing w:after="0" w:line="100" w:lineRule="atLeast"/>
        <w:ind w:left="18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Economia e commercio</w:t>
      </w:r>
    </w:p>
    <w:p w14:paraId="0C496667" w14:textId="77777777" w:rsidR="00D74125" w:rsidRDefault="00D74125">
      <w:pPr>
        <w:spacing w:after="0" w:line="100" w:lineRule="atLeast"/>
        <w:ind w:left="180"/>
        <w:jc w:val="center"/>
        <w:rPr>
          <w:rFonts w:cs="Calibri"/>
          <w:b/>
          <w:sz w:val="36"/>
          <w:szCs w:val="36"/>
        </w:rPr>
      </w:pPr>
    </w:p>
    <w:p w14:paraId="76EA39A8" w14:textId="77777777" w:rsidR="002C4D0B" w:rsidRDefault="002C4D0B" w:rsidP="002C4D0B">
      <w:pPr>
        <w:spacing w:after="0" w:line="100" w:lineRule="atLeast"/>
        <w:rPr>
          <w:rFonts w:cs="Calibri"/>
          <w:b/>
          <w:sz w:val="36"/>
          <w:szCs w:val="36"/>
        </w:rPr>
      </w:pPr>
    </w:p>
    <w:p w14:paraId="12B2E3BC" w14:textId="77777777" w:rsidR="002C4D0B" w:rsidRDefault="002C4D0B" w:rsidP="002C4D0B">
      <w:pPr>
        <w:spacing w:after="0" w:line="100" w:lineRule="atLeast"/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I anno comune</w:t>
      </w:r>
      <w:proofErr w:type="gramEnd"/>
    </w:p>
    <w:p w14:paraId="73D766F4" w14:textId="77777777" w:rsidR="002C4D0B" w:rsidRDefault="002C4D0B" w:rsidP="002C4D0B">
      <w:pPr>
        <w:spacing w:after="0" w:line="100" w:lineRule="atLeast"/>
        <w:rPr>
          <w:rFonts w:cs="Calibri"/>
          <w:b/>
          <w:sz w:val="20"/>
          <w:szCs w:val="20"/>
        </w:rPr>
      </w:pPr>
    </w:p>
    <w:tbl>
      <w:tblPr>
        <w:tblStyle w:val="Sfondomedio1-Colore5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4324"/>
        <w:gridCol w:w="2163"/>
        <w:gridCol w:w="1261"/>
        <w:gridCol w:w="578"/>
        <w:gridCol w:w="836"/>
      </w:tblGrid>
      <w:tr w:rsidR="002C4D0B" w:rsidRPr="00802100" w14:paraId="4246DD26" w14:textId="77777777" w:rsidTr="00693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29959FAB" w14:textId="77777777" w:rsidR="002C4D0B" w:rsidRPr="00802100" w:rsidRDefault="002C4D0B" w:rsidP="005A7C19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CFU</w:t>
            </w:r>
          </w:p>
        </w:tc>
        <w:tc>
          <w:tcPr>
            <w:tcW w:w="4706" w:type="dxa"/>
            <w:vAlign w:val="center"/>
          </w:tcPr>
          <w:p w14:paraId="6C1B34DE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Disciplina</w:t>
            </w:r>
          </w:p>
        </w:tc>
        <w:tc>
          <w:tcPr>
            <w:tcW w:w="2268" w:type="dxa"/>
            <w:vAlign w:val="center"/>
          </w:tcPr>
          <w:p w14:paraId="6AC80901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Responsabile del corso</w:t>
            </w:r>
          </w:p>
        </w:tc>
        <w:tc>
          <w:tcPr>
            <w:tcW w:w="981" w:type="dxa"/>
            <w:vAlign w:val="center"/>
          </w:tcPr>
          <w:p w14:paraId="170E5BFC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SSD</w:t>
            </w:r>
          </w:p>
        </w:tc>
        <w:tc>
          <w:tcPr>
            <w:tcW w:w="579" w:type="dxa"/>
            <w:vAlign w:val="center"/>
          </w:tcPr>
          <w:p w14:paraId="1CEB8653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Sem</w:t>
            </w:r>
          </w:p>
        </w:tc>
        <w:tc>
          <w:tcPr>
            <w:tcW w:w="708" w:type="dxa"/>
            <w:vAlign w:val="center"/>
          </w:tcPr>
          <w:p w14:paraId="128CE556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802100">
              <w:rPr>
                <w:sz w:val="20"/>
                <w:szCs w:val="20"/>
              </w:rPr>
              <w:t>TAF</w:t>
            </w:r>
          </w:p>
        </w:tc>
      </w:tr>
      <w:tr w:rsidR="002C4D0B" w:rsidRPr="00802100" w14:paraId="15FD7431" w14:textId="77777777" w:rsidTr="0069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339ECA88" w14:textId="77777777" w:rsidR="002C4D0B" w:rsidRPr="00802100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 w:rsidRPr="00802100">
              <w:rPr>
                <w:rFonts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4706" w:type="dxa"/>
            <w:vAlign w:val="center"/>
          </w:tcPr>
          <w:p w14:paraId="6DCC8112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Matematica generale - Corso A</w:t>
            </w:r>
          </w:p>
          <w:p w14:paraId="59807C2F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Matematica generale - Corso B</w:t>
            </w:r>
          </w:p>
          <w:p w14:paraId="3128FF9A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Matematica generale - Corso C</w:t>
            </w:r>
          </w:p>
          <w:p w14:paraId="0CE27956" w14:textId="77777777" w:rsidR="002C4D0B" w:rsidRPr="00802100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Matematica generale - Corso D</w:t>
            </w:r>
          </w:p>
        </w:tc>
        <w:tc>
          <w:tcPr>
            <w:tcW w:w="2268" w:type="dxa"/>
            <w:vAlign w:val="center"/>
          </w:tcPr>
          <w:p w14:paraId="08860F4E" w14:textId="2B215788" w:rsidR="002C4D0B" w:rsidRPr="00802100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A05CD60" w14:textId="77777777" w:rsidR="002C4D0B" w:rsidRPr="00802100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S/06</w:t>
            </w:r>
          </w:p>
        </w:tc>
        <w:tc>
          <w:tcPr>
            <w:tcW w:w="579" w:type="dxa"/>
            <w:vAlign w:val="center"/>
          </w:tcPr>
          <w:p w14:paraId="6BA48B87" w14:textId="77777777" w:rsidR="002C4D0B" w:rsidRPr="00802100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14:paraId="2289A7F7" w14:textId="39004869" w:rsidR="002C4D0B" w:rsidRPr="00802100" w:rsidRDefault="0009603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6B+6C</w:t>
            </w:r>
          </w:p>
        </w:tc>
      </w:tr>
      <w:tr w:rsidR="002C4D0B" w:rsidRPr="00802100" w14:paraId="6A1297A8" w14:textId="77777777" w:rsidTr="00693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375F3DE3" w14:textId="77777777" w:rsidR="002C4D0B" w:rsidRPr="00802100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 w:rsidRPr="00802100">
              <w:rPr>
                <w:rFonts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4706" w:type="dxa"/>
            <w:vAlign w:val="center"/>
          </w:tcPr>
          <w:p w14:paraId="5BD60F3F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aziendale I – Corso A</w:t>
            </w:r>
          </w:p>
          <w:p w14:paraId="3E13BF4D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aziendale I – Corso B</w:t>
            </w:r>
          </w:p>
          <w:p w14:paraId="169EB787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aziendale I – Corso C</w:t>
            </w:r>
          </w:p>
          <w:p w14:paraId="61F3859D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aziendale I – Corso D</w:t>
            </w:r>
          </w:p>
        </w:tc>
        <w:tc>
          <w:tcPr>
            <w:tcW w:w="2268" w:type="dxa"/>
            <w:vAlign w:val="center"/>
          </w:tcPr>
          <w:p w14:paraId="283D72A8" w14:textId="3927D379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8645333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P/07</w:t>
            </w:r>
          </w:p>
        </w:tc>
        <w:tc>
          <w:tcPr>
            <w:tcW w:w="579" w:type="dxa"/>
            <w:vAlign w:val="center"/>
          </w:tcPr>
          <w:p w14:paraId="1BD89FE6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14:paraId="607B0242" w14:textId="5AE6C254" w:rsidR="002C4D0B" w:rsidRPr="00802100" w:rsidRDefault="0009603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10B+2C</w:t>
            </w:r>
          </w:p>
        </w:tc>
      </w:tr>
      <w:tr w:rsidR="002C4D0B" w:rsidRPr="00802100" w14:paraId="027EC831" w14:textId="77777777" w:rsidTr="0069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665107A2" w14:textId="77777777" w:rsidR="002C4D0B" w:rsidRPr="00802100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4706" w:type="dxa"/>
            <w:vAlign w:val="center"/>
          </w:tcPr>
          <w:p w14:paraId="4D9EB881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politica I – Corso A</w:t>
            </w:r>
          </w:p>
          <w:p w14:paraId="5D1900DB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politica I – Corso B</w:t>
            </w:r>
          </w:p>
          <w:p w14:paraId="2342C327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politica I – Corso C</w:t>
            </w:r>
          </w:p>
          <w:p w14:paraId="534570BB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politica I – Corso D</w:t>
            </w:r>
          </w:p>
        </w:tc>
        <w:tc>
          <w:tcPr>
            <w:tcW w:w="2268" w:type="dxa"/>
            <w:vAlign w:val="center"/>
          </w:tcPr>
          <w:p w14:paraId="03E863C8" w14:textId="47E8A558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548962C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P/01</w:t>
            </w:r>
          </w:p>
        </w:tc>
        <w:tc>
          <w:tcPr>
            <w:tcW w:w="579" w:type="dxa"/>
            <w:vAlign w:val="center"/>
          </w:tcPr>
          <w:p w14:paraId="4CB5D765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708" w:type="dxa"/>
            <w:vAlign w:val="center"/>
          </w:tcPr>
          <w:p w14:paraId="77152D7B" w14:textId="61B9F6B7" w:rsidR="002C4D0B" w:rsidRPr="00802100" w:rsidRDefault="0009603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4B+8C</w:t>
            </w:r>
          </w:p>
        </w:tc>
      </w:tr>
      <w:tr w:rsidR="002C4D0B" w:rsidRPr="00802100" w14:paraId="405D144B" w14:textId="77777777" w:rsidTr="00693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54D2A0B2" w14:textId="77777777" w:rsidR="002C4D0B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4706" w:type="dxa"/>
            <w:vAlign w:val="center"/>
          </w:tcPr>
          <w:p w14:paraId="2F6B9C8B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Istituzioni di diritto privato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</w:t>
            </w:r>
          </w:p>
          <w:p w14:paraId="4E613CBD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Istituzioni di diritto privato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B</w:t>
            </w:r>
          </w:p>
          <w:p w14:paraId="0363FA00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Istituzioni di diritto privato - corso C</w:t>
            </w:r>
          </w:p>
          <w:p w14:paraId="2D7A9596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Istituzioni di diritto privato - corso D</w:t>
            </w:r>
          </w:p>
        </w:tc>
        <w:tc>
          <w:tcPr>
            <w:tcW w:w="2268" w:type="dxa"/>
            <w:vAlign w:val="center"/>
          </w:tcPr>
          <w:p w14:paraId="7A643DA1" w14:textId="431BF962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29D4FFB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IUS/01</w:t>
            </w:r>
          </w:p>
          <w:p w14:paraId="18125230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IUS/05</w:t>
            </w:r>
          </w:p>
        </w:tc>
        <w:tc>
          <w:tcPr>
            <w:tcW w:w="579" w:type="dxa"/>
            <w:vAlign w:val="center"/>
          </w:tcPr>
          <w:p w14:paraId="11E7B49C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708" w:type="dxa"/>
            <w:vAlign w:val="center"/>
          </w:tcPr>
          <w:p w14:paraId="01088EDB" w14:textId="0B1698D6" w:rsidR="002C4D0B" w:rsidRPr="00802100" w:rsidRDefault="0009603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8B+4C</w:t>
            </w:r>
          </w:p>
        </w:tc>
      </w:tr>
      <w:tr w:rsidR="002C4D0B" w:rsidRPr="00802100" w14:paraId="4640DD4B" w14:textId="77777777" w:rsidTr="0069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4DE04595" w14:textId="77777777" w:rsidR="002C4D0B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4706" w:type="dxa"/>
            <w:vAlign w:val="center"/>
          </w:tcPr>
          <w:p w14:paraId="2FDA3D3F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Statistica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</w:t>
            </w:r>
          </w:p>
          <w:p w14:paraId="626C64BD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Statistica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B</w:t>
            </w:r>
          </w:p>
          <w:p w14:paraId="7361921B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Statistica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C</w:t>
            </w:r>
          </w:p>
          <w:p w14:paraId="012F01C9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Statistica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D</w:t>
            </w:r>
          </w:p>
        </w:tc>
        <w:tc>
          <w:tcPr>
            <w:tcW w:w="2268" w:type="dxa"/>
            <w:vAlign w:val="center"/>
          </w:tcPr>
          <w:p w14:paraId="1AE2B4DE" w14:textId="233B0B55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6415E00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S/01</w:t>
            </w:r>
          </w:p>
        </w:tc>
        <w:tc>
          <w:tcPr>
            <w:tcW w:w="579" w:type="dxa"/>
            <w:vAlign w:val="center"/>
          </w:tcPr>
          <w:p w14:paraId="14BFE611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708" w:type="dxa"/>
            <w:vAlign w:val="center"/>
          </w:tcPr>
          <w:p w14:paraId="20E9D945" w14:textId="7CF20FDF" w:rsidR="002C4D0B" w:rsidRPr="00802100" w:rsidRDefault="0009603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4B+5C</w:t>
            </w:r>
          </w:p>
        </w:tc>
      </w:tr>
      <w:tr w:rsidR="002C4D0B" w:rsidRPr="00802100" w14:paraId="6580C585" w14:textId="77777777" w:rsidTr="00693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41766D0C" w14:textId="77777777" w:rsidR="002C4D0B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4706" w:type="dxa"/>
            <w:vAlign w:val="center"/>
          </w:tcPr>
          <w:p w14:paraId="7742474A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Test abilità informatiche</w:t>
            </w:r>
          </w:p>
        </w:tc>
        <w:tc>
          <w:tcPr>
            <w:tcW w:w="2268" w:type="dxa"/>
            <w:vAlign w:val="center"/>
          </w:tcPr>
          <w:p w14:paraId="44B5CB3B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D427F43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Abilità informatiche</w:t>
            </w:r>
          </w:p>
        </w:tc>
        <w:tc>
          <w:tcPr>
            <w:tcW w:w="579" w:type="dxa"/>
            <w:vAlign w:val="center"/>
          </w:tcPr>
          <w:p w14:paraId="4B18E53C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1F1BF8" w14:textId="77777777" w:rsidR="002C4D0B" w:rsidRPr="00802100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182663A6" w14:textId="77777777" w:rsidR="002C4D0B" w:rsidRDefault="002C4D0B" w:rsidP="002C4D0B"/>
    <w:p w14:paraId="13C9931A" w14:textId="77777777" w:rsidR="002C4D0B" w:rsidRDefault="002C4D0B" w:rsidP="002C4D0B">
      <w:pPr>
        <w:spacing w:after="0" w:line="100" w:lineRule="atLeas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II anno comune</w:t>
      </w:r>
    </w:p>
    <w:p w14:paraId="371CFDF9" w14:textId="77777777" w:rsidR="002C4D0B" w:rsidRDefault="002C4D0B" w:rsidP="002C4D0B">
      <w:pPr>
        <w:spacing w:after="0" w:line="100" w:lineRule="atLeast"/>
        <w:rPr>
          <w:rFonts w:cs="Calibri"/>
          <w:b/>
          <w:sz w:val="20"/>
          <w:szCs w:val="20"/>
        </w:rPr>
      </w:pPr>
    </w:p>
    <w:tbl>
      <w:tblPr>
        <w:tblStyle w:val="Sfondomedio1-Colore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706"/>
        <w:gridCol w:w="2268"/>
        <w:gridCol w:w="981"/>
        <w:gridCol w:w="579"/>
        <w:gridCol w:w="708"/>
      </w:tblGrid>
      <w:tr w:rsidR="002C4D0B" w:rsidRPr="00802100" w14:paraId="7B544721" w14:textId="77777777" w:rsidTr="00693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6E4815C4" w14:textId="77777777" w:rsidR="002C4D0B" w:rsidRPr="00802100" w:rsidRDefault="002C4D0B" w:rsidP="005A7C19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CFU</w:t>
            </w:r>
          </w:p>
        </w:tc>
        <w:tc>
          <w:tcPr>
            <w:tcW w:w="4706" w:type="dxa"/>
            <w:vAlign w:val="center"/>
          </w:tcPr>
          <w:p w14:paraId="5E77F803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Disciplina</w:t>
            </w:r>
          </w:p>
        </w:tc>
        <w:tc>
          <w:tcPr>
            <w:tcW w:w="2268" w:type="dxa"/>
            <w:vAlign w:val="center"/>
          </w:tcPr>
          <w:p w14:paraId="3B727603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Responsabile del corso</w:t>
            </w:r>
          </w:p>
        </w:tc>
        <w:tc>
          <w:tcPr>
            <w:tcW w:w="981" w:type="dxa"/>
            <w:vAlign w:val="center"/>
          </w:tcPr>
          <w:p w14:paraId="312632A6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SSD</w:t>
            </w:r>
          </w:p>
        </w:tc>
        <w:tc>
          <w:tcPr>
            <w:tcW w:w="579" w:type="dxa"/>
            <w:vAlign w:val="center"/>
          </w:tcPr>
          <w:p w14:paraId="2171D0D0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Sem</w:t>
            </w:r>
          </w:p>
        </w:tc>
        <w:tc>
          <w:tcPr>
            <w:tcW w:w="708" w:type="dxa"/>
            <w:vAlign w:val="center"/>
          </w:tcPr>
          <w:p w14:paraId="2664927B" w14:textId="77777777" w:rsidR="002C4D0B" w:rsidRPr="00802100" w:rsidRDefault="002C4D0B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802100">
              <w:rPr>
                <w:sz w:val="20"/>
                <w:szCs w:val="20"/>
              </w:rPr>
              <w:t>TAF</w:t>
            </w:r>
          </w:p>
        </w:tc>
      </w:tr>
      <w:tr w:rsidR="002C4D0B" w:rsidRPr="00802100" w14:paraId="670CD9F1" w14:textId="77777777" w:rsidTr="0069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6B39C402" w14:textId="77777777" w:rsidR="002C4D0B" w:rsidRPr="00802100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4706" w:type="dxa"/>
            <w:vAlign w:val="center"/>
          </w:tcPr>
          <w:p w14:paraId="222166DB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Economia aziendale II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</w:t>
            </w:r>
          </w:p>
          <w:p w14:paraId="7673A936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Economia aziendale II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B</w:t>
            </w:r>
          </w:p>
          <w:p w14:paraId="4E2F6BA9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aziendale II - corso C</w:t>
            </w:r>
          </w:p>
          <w:p w14:paraId="0C4213BB" w14:textId="77777777" w:rsidR="002C4D0B" w:rsidRPr="00802100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aziendale II - corso D</w:t>
            </w:r>
          </w:p>
        </w:tc>
        <w:tc>
          <w:tcPr>
            <w:tcW w:w="2268" w:type="dxa"/>
            <w:vAlign w:val="center"/>
          </w:tcPr>
          <w:p w14:paraId="11809096" w14:textId="2B2E707B" w:rsidR="002C4D0B" w:rsidRPr="00802100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C377B33" w14:textId="77777777" w:rsidR="002C4D0B" w:rsidRPr="00371A53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371A53">
              <w:rPr>
                <w:rFonts w:cs="Calibri"/>
                <w:sz w:val="20"/>
                <w:szCs w:val="20"/>
              </w:rPr>
              <w:t>P/07</w:t>
            </w:r>
          </w:p>
        </w:tc>
        <w:tc>
          <w:tcPr>
            <w:tcW w:w="579" w:type="dxa"/>
            <w:vAlign w:val="center"/>
          </w:tcPr>
          <w:p w14:paraId="477E098D" w14:textId="32B29C88" w:rsidR="002C4D0B" w:rsidRPr="00371A53" w:rsidRDefault="006A4AFA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14:paraId="49413EA3" w14:textId="6D57DED0" w:rsidR="002C4D0B" w:rsidRPr="00371A53" w:rsidRDefault="0009603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9C</w:t>
            </w:r>
          </w:p>
        </w:tc>
      </w:tr>
      <w:tr w:rsidR="002C4D0B" w:rsidRPr="00802100" w14:paraId="6DA68361" w14:textId="77777777" w:rsidTr="00693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7311CD83" w14:textId="77777777" w:rsidR="002C4D0B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4706" w:type="dxa"/>
            <w:vAlign w:val="center"/>
          </w:tcPr>
          <w:p w14:paraId="0D060810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Economia politica II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</w:t>
            </w:r>
          </w:p>
          <w:p w14:paraId="3B700FD3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Economia politica II - </w:t>
            </w:r>
            <w:proofErr w:type="gramStart"/>
            <w:r>
              <w:rPr>
                <w:rFonts w:cs="Calibri"/>
                <w:sz w:val="20"/>
                <w:szCs w:val="20"/>
              </w:rPr>
              <w:t>corso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B</w:t>
            </w:r>
          </w:p>
          <w:p w14:paraId="551BEC77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politica II - corso C</w:t>
            </w:r>
          </w:p>
          <w:p w14:paraId="2B4B70C4" w14:textId="77777777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politica II - corso D</w:t>
            </w:r>
          </w:p>
        </w:tc>
        <w:tc>
          <w:tcPr>
            <w:tcW w:w="2268" w:type="dxa"/>
            <w:vAlign w:val="center"/>
          </w:tcPr>
          <w:p w14:paraId="63FAE66F" w14:textId="2F9DE5CB" w:rsidR="002C4D0B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B67298F" w14:textId="77777777" w:rsidR="002C4D0B" w:rsidRPr="00371A53" w:rsidRDefault="002C4D0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P/01</w:t>
            </w:r>
          </w:p>
        </w:tc>
        <w:tc>
          <w:tcPr>
            <w:tcW w:w="579" w:type="dxa"/>
            <w:vAlign w:val="center"/>
          </w:tcPr>
          <w:p w14:paraId="2FB228BE" w14:textId="73FCF16F" w:rsidR="002C4D0B" w:rsidRPr="00371A53" w:rsidRDefault="006A4AFA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14:paraId="60D1DA09" w14:textId="5F0BB4B1" w:rsidR="002C4D0B" w:rsidRPr="00371A53" w:rsidRDefault="0009603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9C</w:t>
            </w:r>
          </w:p>
        </w:tc>
      </w:tr>
      <w:tr w:rsidR="002C4D0B" w:rsidRPr="00802100" w14:paraId="6F173314" w14:textId="77777777" w:rsidTr="0069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280B0099" w14:textId="77777777" w:rsidR="002C4D0B" w:rsidRDefault="002C4D0B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4706" w:type="dxa"/>
            <w:vAlign w:val="center"/>
          </w:tcPr>
          <w:p w14:paraId="4922B7D6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12A66">
              <w:rPr>
                <w:rFonts w:cs="Calibri"/>
                <w:b/>
                <w:i/>
                <w:sz w:val="20"/>
                <w:szCs w:val="20"/>
              </w:rPr>
              <w:t>Un insegnamento a scelta tra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53F366CE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Lingua inglese</w:t>
            </w:r>
          </w:p>
          <w:p w14:paraId="3BBBD36A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Lingua francese</w:t>
            </w:r>
          </w:p>
          <w:p w14:paraId="2FAA5689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Lingua spagnola</w:t>
            </w:r>
          </w:p>
          <w:p w14:paraId="34C6951F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Lingua tedesca</w:t>
            </w:r>
          </w:p>
        </w:tc>
        <w:tc>
          <w:tcPr>
            <w:tcW w:w="2268" w:type="dxa"/>
            <w:vAlign w:val="center"/>
          </w:tcPr>
          <w:p w14:paraId="168FB187" w14:textId="57855EAF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19A48DC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6E9D7F8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L-LIN/12</w:t>
            </w:r>
          </w:p>
          <w:p w14:paraId="440F19D6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L-LIN/04</w:t>
            </w:r>
          </w:p>
          <w:p w14:paraId="125F114B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L-LIN/07</w:t>
            </w:r>
          </w:p>
          <w:p w14:paraId="642728F6" w14:textId="77777777" w:rsidR="002C4D0B" w:rsidRDefault="002C4D0B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L-LIN/14</w:t>
            </w:r>
          </w:p>
        </w:tc>
        <w:tc>
          <w:tcPr>
            <w:tcW w:w="579" w:type="dxa"/>
            <w:vAlign w:val="center"/>
          </w:tcPr>
          <w:p w14:paraId="40C583BA" w14:textId="49C7379E" w:rsidR="002C4D0B" w:rsidRDefault="006A4AFA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14:paraId="745B56A0" w14:textId="1DDB6291" w:rsidR="002C4D0B" w:rsidRPr="00371A53" w:rsidRDefault="0009603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6A+3 </w:t>
            </w:r>
            <w:r>
              <w:rPr>
                <w:bCs/>
                <w:sz w:val="16"/>
                <w:szCs w:val="16"/>
              </w:rPr>
              <w:t>altre attività</w:t>
            </w:r>
          </w:p>
        </w:tc>
      </w:tr>
    </w:tbl>
    <w:p w14:paraId="680F8950" w14:textId="77777777" w:rsidR="002C4D0B" w:rsidRDefault="002C4D0B" w:rsidP="002C4D0B"/>
    <w:p w14:paraId="3713B66D" w14:textId="77777777" w:rsidR="002C4D0B" w:rsidRDefault="002C4D0B" w:rsidP="002C4D0B">
      <w:pPr>
        <w:spacing w:after="0" w:line="100" w:lineRule="atLeast"/>
        <w:rPr>
          <w:rFonts w:cs="Calibri"/>
          <w:sz w:val="20"/>
          <w:szCs w:val="20"/>
          <w:lang w:val="en-US"/>
        </w:rPr>
      </w:pPr>
    </w:p>
    <w:p w14:paraId="0A4A50D0" w14:textId="77777777" w:rsidR="002C4D0B" w:rsidRDefault="002C4D0B" w:rsidP="002C4D0B">
      <w:pPr>
        <w:spacing w:after="0" w:line="100" w:lineRule="atLeast"/>
        <w:rPr>
          <w:rFonts w:cs="Calibri"/>
          <w:sz w:val="20"/>
          <w:szCs w:val="20"/>
          <w:lang w:val="en-US"/>
        </w:rPr>
      </w:pPr>
    </w:p>
    <w:p w14:paraId="600AED8A" w14:textId="2E918231" w:rsidR="002C4D0B" w:rsidRDefault="002C4D0B" w:rsidP="002C4D0B">
      <w:pPr>
        <w:spacing w:after="0" w:line="100" w:lineRule="atLeas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II anno </w:t>
      </w:r>
    </w:p>
    <w:p w14:paraId="1E47A6E5" w14:textId="77777777" w:rsidR="002C4D0B" w:rsidRDefault="002C4D0B" w:rsidP="002C4D0B">
      <w:pPr>
        <w:spacing w:after="0" w:line="100" w:lineRule="atLeast"/>
        <w:rPr>
          <w:rFonts w:cs="Calibri"/>
          <w:b/>
          <w:sz w:val="20"/>
          <w:szCs w:val="20"/>
        </w:rPr>
      </w:pPr>
    </w:p>
    <w:tbl>
      <w:tblPr>
        <w:tblStyle w:val="Sfondomedio1-Colore5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695"/>
        <w:gridCol w:w="4560"/>
        <w:gridCol w:w="2202"/>
        <w:gridCol w:w="1091"/>
        <w:gridCol w:w="612"/>
      </w:tblGrid>
      <w:tr w:rsidR="00336741" w:rsidRPr="00802100" w14:paraId="7B1FE608" w14:textId="77777777" w:rsidTr="00336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D76464B" w14:textId="77777777" w:rsidR="00336741" w:rsidRPr="00802100" w:rsidRDefault="00336741" w:rsidP="005A7C19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3DDA57EA" w14:textId="01EA8829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CFU</w:t>
            </w:r>
          </w:p>
        </w:tc>
        <w:tc>
          <w:tcPr>
            <w:tcW w:w="4560" w:type="dxa"/>
            <w:vAlign w:val="center"/>
          </w:tcPr>
          <w:p w14:paraId="7C6B72BD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Disciplina</w:t>
            </w:r>
          </w:p>
        </w:tc>
        <w:tc>
          <w:tcPr>
            <w:tcW w:w="2202" w:type="dxa"/>
            <w:vAlign w:val="center"/>
          </w:tcPr>
          <w:p w14:paraId="411DA87B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Responsabile del corso</w:t>
            </w:r>
          </w:p>
        </w:tc>
        <w:tc>
          <w:tcPr>
            <w:tcW w:w="1091" w:type="dxa"/>
            <w:vAlign w:val="center"/>
          </w:tcPr>
          <w:p w14:paraId="29D55F36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SSD</w:t>
            </w:r>
          </w:p>
        </w:tc>
        <w:tc>
          <w:tcPr>
            <w:tcW w:w="612" w:type="dxa"/>
            <w:vAlign w:val="center"/>
          </w:tcPr>
          <w:p w14:paraId="4AA6C6A8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802100">
              <w:rPr>
                <w:sz w:val="20"/>
                <w:szCs w:val="20"/>
              </w:rPr>
              <w:t>TAF</w:t>
            </w:r>
          </w:p>
        </w:tc>
      </w:tr>
      <w:tr w:rsidR="00336741" w:rsidRPr="00802100" w14:paraId="56C6BFD0" w14:textId="77777777" w:rsidTr="00336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2ECEFED5" w14:textId="69574C18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 w:rsidRPr="00336741">
              <w:rPr>
                <w:rFonts w:cs="Calibri"/>
                <w:b w:val="0"/>
                <w:sz w:val="20"/>
                <w:szCs w:val="20"/>
              </w:rPr>
              <w:t>X</w:t>
            </w:r>
          </w:p>
        </w:tc>
        <w:tc>
          <w:tcPr>
            <w:tcW w:w="695" w:type="dxa"/>
            <w:vAlign w:val="center"/>
          </w:tcPr>
          <w:p w14:paraId="11C8BA4B" w14:textId="5D7363F8" w:rsidR="00336741" w:rsidRPr="00802100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560" w:type="dxa"/>
            <w:vAlign w:val="center"/>
          </w:tcPr>
          <w:p w14:paraId="5C9F8C9C" w14:textId="77777777" w:rsidR="00336741" w:rsidRPr="0028122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81221">
              <w:rPr>
                <w:rFonts w:cs="Calibri"/>
                <w:sz w:val="20"/>
                <w:szCs w:val="20"/>
              </w:rPr>
              <w:t>Istituzioni di diritto pubblico</w:t>
            </w:r>
          </w:p>
        </w:tc>
        <w:tc>
          <w:tcPr>
            <w:tcW w:w="2202" w:type="dxa"/>
            <w:vAlign w:val="center"/>
          </w:tcPr>
          <w:p w14:paraId="6FE233CE" w14:textId="328E336C" w:rsidR="00336741" w:rsidRPr="0028122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53EA5EB2" w14:textId="424F6008" w:rsidR="00336741" w:rsidRPr="0028122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IUS/09</w:t>
            </w:r>
          </w:p>
        </w:tc>
        <w:tc>
          <w:tcPr>
            <w:tcW w:w="612" w:type="dxa"/>
            <w:vAlign w:val="center"/>
          </w:tcPr>
          <w:p w14:paraId="62B8634F" w14:textId="52D707F9" w:rsidR="00336741" w:rsidRPr="0028122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336741" w:rsidRPr="00802100" w14:paraId="130FA693" w14:textId="77777777" w:rsidTr="00336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2F3887D8" w14:textId="550F282F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 w:rsidRPr="00336741">
              <w:rPr>
                <w:rFonts w:cs="Calibri"/>
                <w:b w:val="0"/>
                <w:sz w:val="20"/>
                <w:szCs w:val="20"/>
              </w:rPr>
              <w:t>XI</w:t>
            </w:r>
          </w:p>
        </w:tc>
        <w:tc>
          <w:tcPr>
            <w:tcW w:w="695" w:type="dxa"/>
            <w:vAlign w:val="center"/>
          </w:tcPr>
          <w:p w14:paraId="21B980E8" w14:textId="5612EDC5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560" w:type="dxa"/>
            <w:vAlign w:val="center"/>
          </w:tcPr>
          <w:p w14:paraId="6492FECC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Diritto commerciale</w:t>
            </w:r>
          </w:p>
        </w:tc>
        <w:tc>
          <w:tcPr>
            <w:tcW w:w="2202" w:type="dxa"/>
            <w:vAlign w:val="center"/>
          </w:tcPr>
          <w:p w14:paraId="7645D2FD" w14:textId="1457738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6FBC2FEA" w14:textId="29F55EAA" w:rsidR="00336741" w:rsidRPr="00371A53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IUS/04+05</w:t>
            </w:r>
          </w:p>
        </w:tc>
        <w:tc>
          <w:tcPr>
            <w:tcW w:w="612" w:type="dxa"/>
            <w:vAlign w:val="center"/>
          </w:tcPr>
          <w:p w14:paraId="565196B6" w14:textId="3D817ABD" w:rsidR="00336741" w:rsidRPr="00371A53" w:rsidRDefault="0027676B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36741">
              <w:rPr>
                <w:bCs/>
                <w:sz w:val="20"/>
                <w:szCs w:val="20"/>
              </w:rPr>
              <w:t>B+</w:t>
            </w:r>
            <w:r>
              <w:rPr>
                <w:bCs/>
                <w:sz w:val="20"/>
                <w:szCs w:val="20"/>
              </w:rPr>
              <w:t>3</w:t>
            </w:r>
            <w:r w:rsidR="00336741">
              <w:rPr>
                <w:bCs/>
                <w:sz w:val="20"/>
                <w:szCs w:val="20"/>
              </w:rPr>
              <w:t>C</w:t>
            </w:r>
          </w:p>
        </w:tc>
      </w:tr>
      <w:tr w:rsidR="00336741" w:rsidRPr="00802100" w14:paraId="4AB9E9E0" w14:textId="77777777" w:rsidTr="00336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34511402" w14:textId="41856964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 w:rsidRPr="00336741">
              <w:rPr>
                <w:rFonts w:cs="Calibri"/>
                <w:b w:val="0"/>
                <w:sz w:val="20"/>
                <w:szCs w:val="20"/>
              </w:rPr>
              <w:t>XII</w:t>
            </w:r>
          </w:p>
        </w:tc>
        <w:tc>
          <w:tcPr>
            <w:tcW w:w="695" w:type="dxa"/>
            <w:vAlign w:val="center"/>
          </w:tcPr>
          <w:p w14:paraId="5A7622CD" w14:textId="26C024D0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560" w:type="dxa"/>
            <w:vAlign w:val="center"/>
          </w:tcPr>
          <w:p w14:paraId="012204AB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Organizzazione aziendale (progettazione organizzativa)</w:t>
            </w:r>
          </w:p>
        </w:tc>
        <w:tc>
          <w:tcPr>
            <w:tcW w:w="2202" w:type="dxa"/>
            <w:vAlign w:val="center"/>
          </w:tcPr>
          <w:p w14:paraId="1119C0B5" w14:textId="79F7CBD8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24029628" w14:textId="1B5F9148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P/10</w:t>
            </w:r>
          </w:p>
        </w:tc>
        <w:tc>
          <w:tcPr>
            <w:tcW w:w="612" w:type="dxa"/>
            <w:vAlign w:val="center"/>
          </w:tcPr>
          <w:p w14:paraId="51051315" w14:textId="761F0D27" w:rsidR="00336741" w:rsidRPr="00371A53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336741" w:rsidRPr="00802100" w14:paraId="554DD200" w14:textId="77777777" w:rsidTr="00336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3C4DC19E" w14:textId="362904C2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 w:rsidRPr="00336741">
              <w:rPr>
                <w:rFonts w:cs="Calibri"/>
                <w:b w:val="0"/>
                <w:sz w:val="20"/>
                <w:szCs w:val="20"/>
              </w:rPr>
              <w:t>XIII</w:t>
            </w:r>
          </w:p>
        </w:tc>
        <w:tc>
          <w:tcPr>
            <w:tcW w:w="695" w:type="dxa"/>
            <w:vAlign w:val="center"/>
          </w:tcPr>
          <w:p w14:paraId="7CA59FD5" w14:textId="25795F6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560" w:type="dxa"/>
            <w:vAlign w:val="center"/>
          </w:tcPr>
          <w:p w14:paraId="257E2710" w14:textId="77777777" w:rsidR="00336741" w:rsidRPr="0028122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 w:rsidRPr="00281221">
              <w:rPr>
                <w:rFonts w:cs="Calibri"/>
                <w:b/>
                <w:i/>
                <w:sz w:val="20"/>
                <w:szCs w:val="20"/>
              </w:rPr>
              <w:t>Un insegnamento a scelta nella seguente rosa:</w:t>
            </w:r>
          </w:p>
          <w:p w14:paraId="5C9134FB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Demografia</w:t>
            </w:r>
          </w:p>
          <w:p w14:paraId="281F3F18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Matematica finanziaria</w:t>
            </w:r>
          </w:p>
          <w:p w14:paraId="3E3F1A80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Strumenti matematici per l’economia e per l’azienda</w:t>
            </w:r>
          </w:p>
          <w:p w14:paraId="78F1BA1E" w14:textId="1159DC69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Statistica economica</w:t>
            </w:r>
          </w:p>
        </w:tc>
        <w:tc>
          <w:tcPr>
            <w:tcW w:w="2202" w:type="dxa"/>
            <w:vAlign w:val="center"/>
          </w:tcPr>
          <w:p w14:paraId="6C7E07F5" w14:textId="32541A73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2CBE1CCE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</w:p>
          <w:p w14:paraId="1463E2E1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S/04</w:t>
            </w:r>
          </w:p>
          <w:p w14:paraId="3F8FE455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S/06</w:t>
            </w:r>
          </w:p>
          <w:p w14:paraId="7BEF6A14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S/06</w:t>
            </w:r>
          </w:p>
          <w:p w14:paraId="3A0433F8" w14:textId="734FE995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S/03</w:t>
            </w:r>
          </w:p>
        </w:tc>
        <w:tc>
          <w:tcPr>
            <w:tcW w:w="612" w:type="dxa"/>
            <w:vAlign w:val="center"/>
          </w:tcPr>
          <w:p w14:paraId="1E58F222" w14:textId="217A490E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336741" w:rsidRPr="00802100" w14:paraId="1B9D580D" w14:textId="77777777" w:rsidTr="00336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22E5EA39" w14:textId="5EA861BD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 w:rsidRPr="00336741">
              <w:rPr>
                <w:rFonts w:cs="Calibri"/>
                <w:b w:val="0"/>
                <w:sz w:val="20"/>
                <w:szCs w:val="20"/>
              </w:rPr>
              <w:t>XIV</w:t>
            </w:r>
          </w:p>
        </w:tc>
        <w:tc>
          <w:tcPr>
            <w:tcW w:w="695" w:type="dxa"/>
            <w:vAlign w:val="center"/>
          </w:tcPr>
          <w:p w14:paraId="215B9419" w14:textId="0E09A404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560" w:type="dxa"/>
            <w:vAlign w:val="center"/>
          </w:tcPr>
          <w:p w14:paraId="1DA68F87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Un insegnamento a scelta nella seguente rosa:</w:t>
            </w:r>
          </w:p>
          <w:p w14:paraId="4C6ADE78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Storia economica</w:t>
            </w:r>
          </w:p>
          <w:p w14:paraId="514D42D8" w14:textId="0EA67B0E" w:rsidR="00336741" w:rsidRPr="0028122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industriale</w:t>
            </w:r>
          </w:p>
        </w:tc>
        <w:tc>
          <w:tcPr>
            <w:tcW w:w="2202" w:type="dxa"/>
            <w:vAlign w:val="center"/>
          </w:tcPr>
          <w:p w14:paraId="1C0A486A" w14:textId="5F8786B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081DA95C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</w:p>
          <w:p w14:paraId="74F6EAD0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P/12</w:t>
            </w:r>
          </w:p>
          <w:p w14:paraId="5188CC38" w14:textId="3BC7F186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P/01</w:t>
            </w:r>
          </w:p>
        </w:tc>
        <w:tc>
          <w:tcPr>
            <w:tcW w:w="612" w:type="dxa"/>
            <w:vAlign w:val="center"/>
          </w:tcPr>
          <w:p w14:paraId="51BB5AF5" w14:textId="113E2CEC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</w:tc>
      </w:tr>
    </w:tbl>
    <w:p w14:paraId="594E256B" w14:textId="3590CC46" w:rsidR="002C4D0B" w:rsidRDefault="002C4D0B">
      <w:pPr>
        <w:spacing w:after="0" w:line="100" w:lineRule="atLeast"/>
        <w:ind w:left="180"/>
        <w:rPr>
          <w:rFonts w:cs="Calibri"/>
          <w:b/>
          <w:iCs/>
          <w:sz w:val="20"/>
          <w:szCs w:val="20"/>
        </w:rPr>
      </w:pPr>
    </w:p>
    <w:p w14:paraId="7807D157" w14:textId="007C3B11" w:rsidR="0069340E" w:rsidRDefault="0069340E" w:rsidP="0069340E">
      <w:pPr>
        <w:spacing w:after="0" w:line="100" w:lineRule="atLeas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III anno </w:t>
      </w:r>
    </w:p>
    <w:p w14:paraId="5EF6F130" w14:textId="77777777" w:rsidR="0069340E" w:rsidRDefault="0069340E" w:rsidP="0069340E">
      <w:pPr>
        <w:spacing w:after="0" w:line="100" w:lineRule="atLeast"/>
        <w:rPr>
          <w:rFonts w:cs="Calibri"/>
          <w:b/>
          <w:sz w:val="20"/>
          <w:szCs w:val="20"/>
        </w:rPr>
      </w:pPr>
    </w:p>
    <w:tbl>
      <w:tblPr>
        <w:tblStyle w:val="Sfondomedio1-Colore5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695"/>
        <w:gridCol w:w="4560"/>
        <w:gridCol w:w="2202"/>
        <w:gridCol w:w="1091"/>
        <w:gridCol w:w="612"/>
      </w:tblGrid>
      <w:tr w:rsidR="00336741" w:rsidRPr="00802100" w14:paraId="6B44A427" w14:textId="77777777" w:rsidTr="00336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7125832A" w14:textId="77777777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428F9E92" w14:textId="0D9D9338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CFU</w:t>
            </w:r>
          </w:p>
        </w:tc>
        <w:tc>
          <w:tcPr>
            <w:tcW w:w="4560" w:type="dxa"/>
            <w:vAlign w:val="center"/>
          </w:tcPr>
          <w:p w14:paraId="1AC3229B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Disciplina</w:t>
            </w:r>
          </w:p>
        </w:tc>
        <w:tc>
          <w:tcPr>
            <w:tcW w:w="2202" w:type="dxa"/>
            <w:vAlign w:val="center"/>
          </w:tcPr>
          <w:p w14:paraId="4B13466F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Responsabile del corso</w:t>
            </w:r>
          </w:p>
        </w:tc>
        <w:tc>
          <w:tcPr>
            <w:tcW w:w="1091" w:type="dxa"/>
            <w:vAlign w:val="center"/>
          </w:tcPr>
          <w:p w14:paraId="3D81FE05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02100">
              <w:rPr>
                <w:rFonts w:cs="Calibri"/>
                <w:sz w:val="20"/>
                <w:szCs w:val="20"/>
              </w:rPr>
              <w:t>SSD</w:t>
            </w:r>
          </w:p>
        </w:tc>
        <w:tc>
          <w:tcPr>
            <w:tcW w:w="612" w:type="dxa"/>
            <w:vAlign w:val="center"/>
          </w:tcPr>
          <w:p w14:paraId="38F006E0" w14:textId="77777777" w:rsidR="00336741" w:rsidRPr="00802100" w:rsidRDefault="00336741" w:rsidP="005A7C19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802100">
              <w:rPr>
                <w:sz w:val="20"/>
                <w:szCs w:val="20"/>
              </w:rPr>
              <w:t>TAF</w:t>
            </w:r>
          </w:p>
        </w:tc>
      </w:tr>
      <w:tr w:rsidR="00336741" w:rsidRPr="00802100" w14:paraId="11E7B6EA" w14:textId="77777777" w:rsidTr="00336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0F88276B" w14:textId="6FA35ED6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XV</w:t>
            </w:r>
          </w:p>
        </w:tc>
        <w:tc>
          <w:tcPr>
            <w:tcW w:w="695" w:type="dxa"/>
            <w:vAlign w:val="center"/>
          </w:tcPr>
          <w:p w14:paraId="107BCEB2" w14:textId="4725C876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  <w:p w14:paraId="78B54C04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14:paraId="46416B5D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14:paraId="3790799E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14:paraId="73236D99" w14:textId="10164722" w:rsidR="00336741" w:rsidRDefault="00407716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</w:p>
          <w:p w14:paraId="2C53CE7E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  <w:p w14:paraId="0692D0C7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14:paraId="435A51C5" w14:textId="6BD1CDEA" w:rsidR="00336741" w:rsidRPr="00802100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560" w:type="dxa"/>
            <w:vAlign w:val="center"/>
          </w:tcPr>
          <w:p w14:paraId="7FB2FC08" w14:textId="334A1BD3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 w:rsidRPr="0069340E">
              <w:rPr>
                <w:rFonts w:cs="Calibri"/>
                <w:b/>
                <w:i/>
                <w:sz w:val="20"/>
                <w:szCs w:val="20"/>
              </w:rPr>
              <w:t>15 CFU a scelta nella seguente rosa</w:t>
            </w:r>
            <w:r>
              <w:rPr>
                <w:rFonts w:cs="Calibri"/>
                <w:b/>
                <w:i/>
                <w:sz w:val="20"/>
                <w:szCs w:val="20"/>
              </w:rPr>
              <w:t>:</w:t>
            </w:r>
          </w:p>
          <w:p w14:paraId="6DC40781" w14:textId="21D30E45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340E">
              <w:rPr>
                <w:rFonts w:cs="Calibri"/>
                <w:sz w:val="20"/>
                <w:szCs w:val="20"/>
              </w:rPr>
              <w:t>Economia dello sviluppo</w:t>
            </w:r>
          </w:p>
          <w:p w14:paraId="1460DD39" w14:textId="6D4B9DD2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internazionale</w:t>
            </w:r>
          </w:p>
          <w:p w14:paraId="631382D6" w14:textId="79635CAE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monetaria</w:t>
            </w:r>
          </w:p>
          <w:p w14:paraId="7E8F2F3E" w14:textId="73E77931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Politica economica</w:t>
            </w:r>
          </w:p>
          <w:p w14:paraId="5614661E" w14:textId="122141EB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Scienza delle finanze</w:t>
            </w:r>
          </w:p>
          <w:p w14:paraId="679E6BD5" w14:textId="20EA8441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Storia del pensiero economico</w:t>
            </w:r>
          </w:p>
          <w:p w14:paraId="7AFFD817" w14:textId="033D9034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Introduzione all’econometria</w:t>
            </w:r>
          </w:p>
        </w:tc>
        <w:tc>
          <w:tcPr>
            <w:tcW w:w="2202" w:type="dxa"/>
            <w:vAlign w:val="center"/>
          </w:tcPr>
          <w:p w14:paraId="4411EF47" w14:textId="6D480B9F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746B11EC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CFC79C6" w14:textId="49A52A76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SECS-P/01</w:t>
            </w:r>
          </w:p>
          <w:p w14:paraId="3CD87D3E" w14:textId="605AD56B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SECS-P/01</w:t>
            </w:r>
          </w:p>
          <w:p w14:paraId="584984F8" w14:textId="17BA60EF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SECS-P/01</w:t>
            </w:r>
          </w:p>
          <w:p w14:paraId="177F08F2" w14:textId="227D0B61" w:rsidR="00336741" w:rsidRPr="0069340E" w:rsidRDefault="00407716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74518FB4" w14:textId="21FE5559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SECS-P/03</w:t>
            </w:r>
          </w:p>
          <w:p w14:paraId="351CFF0A" w14:textId="6C986AE1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SECS-P/04</w:t>
            </w:r>
          </w:p>
          <w:p w14:paraId="7F15599F" w14:textId="2D8C24C3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SECS-P/05</w:t>
            </w:r>
          </w:p>
        </w:tc>
        <w:tc>
          <w:tcPr>
            <w:tcW w:w="612" w:type="dxa"/>
            <w:vAlign w:val="center"/>
          </w:tcPr>
          <w:p w14:paraId="5DF81919" w14:textId="08403237" w:rsidR="00336741" w:rsidRPr="0028122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336741" w:rsidRPr="00802100" w14:paraId="535E5C05" w14:textId="77777777" w:rsidTr="00336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09A8218C" w14:textId="697A2669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XVI</w:t>
            </w:r>
          </w:p>
        </w:tc>
        <w:tc>
          <w:tcPr>
            <w:tcW w:w="695" w:type="dxa"/>
            <w:vAlign w:val="center"/>
          </w:tcPr>
          <w:p w14:paraId="0160F8E4" w14:textId="755CF176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560" w:type="dxa"/>
            <w:vAlign w:val="center"/>
          </w:tcPr>
          <w:p w14:paraId="3D1A32F6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 w:rsidRPr="0069340E">
              <w:rPr>
                <w:rFonts w:cs="Calibri"/>
                <w:b/>
                <w:i/>
                <w:sz w:val="20"/>
                <w:szCs w:val="20"/>
              </w:rPr>
              <w:t>Un insegnamento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9340E">
              <w:rPr>
                <w:rFonts w:cs="Calibri"/>
                <w:b/>
                <w:i/>
                <w:sz w:val="20"/>
                <w:szCs w:val="20"/>
              </w:rPr>
              <w:t>a scelta nella seguente rosa</w:t>
            </w:r>
            <w:r>
              <w:rPr>
                <w:rFonts w:cs="Calibri"/>
                <w:b/>
                <w:i/>
                <w:sz w:val="20"/>
                <w:szCs w:val="20"/>
              </w:rPr>
              <w:t>:</w:t>
            </w:r>
          </w:p>
          <w:p w14:paraId="7BE35EC2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e gestione delle imprese</w:t>
            </w:r>
          </w:p>
          <w:p w14:paraId="0038FA0E" w14:textId="7C25DB9B" w:rsidR="00336741" w:rsidRPr="0069340E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Economia e tecnica bancaria</w:t>
            </w:r>
          </w:p>
        </w:tc>
        <w:tc>
          <w:tcPr>
            <w:tcW w:w="2202" w:type="dxa"/>
            <w:vAlign w:val="center"/>
          </w:tcPr>
          <w:p w14:paraId="24DD998B" w14:textId="7FF2B73D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4E7FF94A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E8B66EC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P/08</w:t>
            </w:r>
          </w:p>
          <w:p w14:paraId="64584026" w14:textId="21CE9E61" w:rsidR="00336741" w:rsidRPr="00371A53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P/11</w:t>
            </w:r>
          </w:p>
        </w:tc>
        <w:tc>
          <w:tcPr>
            <w:tcW w:w="612" w:type="dxa"/>
            <w:vAlign w:val="center"/>
          </w:tcPr>
          <w:p w14:paraId="624D87C4" w14:textId="0E442B19" w:rsidR="00336741" w:rsidRPr="00371A53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336741" w:rsidRPr="00802100" w14:paraId="63C90E71" w14:textId="77777777" w:rsidTr="00336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4D577395" w14:textId="0E206EED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XVII</w:t>
            </w:r>
          </w:p>
        </w:tc>
        <w:tc>
          <w:tcPr>
            <w:tcW w:w="695" w:type="dxa"/>
            <w:vAlign w:val="center"/>
          </w:tcPr>
          <w:p w14:paraId="65FD0248" w14:textId="121BBE12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560" w:type="dxa"/>
            <w:vAlign w:val="center"/>
          </w:tcPr>
          <w:p w14:paraId="74ADDBF6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 w:rsidRPr="0069340E">
              <w:rPr>
                <w:rFonts w:cs="Calibri"/>
                <w:b/>
                <w:i/>
                <w:sz w:val="20"/>
                <w:szCs w:val="20"/>
              </w:rPr>
              <w:t>Un insegnamento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9340E">
              <w:rPr>
                <w:rFonts w:cs="Calibri"/>
                <w:b/>
                <w:i/>
                <w:sz w:val="20"/>
                <w:szCs w:val="20"/>
              </w:rPr>
              <w:t>a scelta nella seguente rosa</w:t>
            </w:r>
            <w:r>
              <w:rPr>
                <w:rFonts w:cs="Calibri"/>
                <w:b/>
                <w:i/>
                <w:sz w:val="20"/>
                <w:szCs w:val="20"/>
              </w:rPr>
              <w:t>:</w:t>
            </w:r>
          </w:p>
          <w:p w14:paraId="72D17E7A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Analisi e contabilità dei costi</w:t>
            </w:r>
          </w:p>
          <w:p w14:paraId="403AC5AE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Ragioneria delle aziende pubbliche</w:t>
            </w:r>
          </w:p>
          <w:p w14:paraId="364D7586" w14:textId="29BE749C" w:rsidR="00336741" w:rsidRPr="0069340E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Valutazioni di bilancio</w:t>
            </w:r>
          </w:p>
        </w:tc>
        <w:tc>
          <w:tcPr>
            <w:tcW w:w="2202" w:type="dxa"/>
            <w:vAlign w:val="center"/>
          </w:tcPr>
          <w:p w14:paraId="54A268B3" w14:textId="1D6C8F55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162A7B45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5A18F62" w14:textId="7777777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P/07</w:t>
            </w:r>
          </w:p>
          <w:p w14:paraId="0D961017" w14:textId="2C2B5A0D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P/07</w:t>
            </w:r>
          </w:p>
          <w:p w14:paraId="75977EC1" w14:textId="484F6DE5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P/07</w:t>
            </w:r>
          </w:p>
        </w:tc>
        <w:tc>
          <w:tcPr>
            <w:tcW w:w="612" w:type="dxa"/>
            <w:vAlign w:val="center"/>
          </w:tcPr>
          <w:p w14:paraId="5EF7CEE5" w14:textId="7AD15DE0" w:rsidR="00336741" w:rsidRPr="00371A53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336741" w:rsidRPr="00802100" w14:paraId="5145CE11" w14:textId="77777777" w:rsidTr="00336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46FB16F9" w14:textId="0D4C3957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XVIII</w:t>
            </w:r>
          </w:p>
        </w:tc>
        <w:tc>
          <w:tcPr>
            <w:tcW w:w="695" w:type="dxa"/>
            <w:vAlign w:val="center"/>
          </w:tcPr>
          <w:p w14:paraId="333BEA6E" w14:textId="2EF9FA10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60" w:type="dxa"/>
            <w:vAlign w:val="center"/>
          </w:tcPr>
          <w:p w14:paraId="689B4A85" w14:textId="493B63C5" w:rsidR="00336741" w:rsidRPr="00373959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 w:rsidRPr="00373959">
              <w:rPr>
                <w:rFonts w:cs="Calibri"/>
                <w:b/>
                <w:i/>
                <w:sz w:val="20"/>
                <w:szCs w:val="20"/>
              </w:rPr>
              <w:t>15 CFU a scelta nell’elenco 1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(nei seguenti SSD)</w:t>
            </w:r>
            <w:r>
              <w:rPr>
                <w:rFonts w:cs="Calibri"/>
                <w:b/>
                <w:i/>
                <w:sz w:val="20"/>
                <w:szCs w:val="20"/>
              </w:rPr>
              <w:t>:</w:t>
            </w:r>
          </w:p>
          <w:p w14:paraId="4392F2AA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SECS-S/01,04,03,05,06</w:t>
            </w:r>
          </w:p>
          <w:p w14:paraId="7774319B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SECS-P/07,08,13,09</w:t>
            </w:r>
          </w:p>
          <w:p w14:paraId="3F9FFCF2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SECS-P/01,04,06,12</w:t>
            </w:r>
          </w:p>
          <w:p w14:paraId="77B7B0A5" w14:textId="2B4E86D1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M-GGR/02</w:t>
            </w:r>
            <w:r w:rsidR="0027676B">
              <w:rPr>
                <w:rFonts w:cs="Calibri"/>
                <w:sz w:val="20"/>
                <w:szCs w:val="20"/>
                <w:lang w:val="en-GB"/>
              </w:rPr>
              <w:t>, INF/01</w:t>
            </w:r>
          </w:p>
          <w:p w14:paraId="33F4FDC0" w14:textId="5D0096E3" w:rsidR="00336741" w:rsidRPr="00373959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IUS/01,04,07,09</w:t>
            </w:r>
            <w:r>
              <w:rPr>
                <w:rFonts w:cs="Calibri"/>
                <w:sz w:val="20"/>
                <w:szCs w:val="20"/>
                <w:lang w:val="de-DE"/>
              </w:rPr>
              <w:t>,12,13</w:t>
            </w:r>
          </w:p>
        </w:tc>
        <w:tc>
          <w:tcPr>
            <w:tcW w:w="2202" w:type="dxa"/>
            <w:vAlign w:val="center"/>
          </w:tcPr>
          <w:p w14:paraId="656DF047" w14:textId="40442CED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6C50D156" w14:textId="38BCDBAC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vAlign w:val="center"/>
          </w:tcPr>
          <w:p w14:paraId="626B8122" w14:textId="3CA6DDE4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336741" w:rsidRPr="00802100" w14:paraId="0C6B03C4" w14:textId="77777777" w:rsidTr="00336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711E123B" w14:textId="40407DC5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XIX</w:t>
            </w:r>
          </w:p>
        </w:tc>
        <w:tc>
          <w:tcPr>
            <w:tcW w:w="695" w:type="dxa"/>
            <w:vAlign w:val="center"/>
          </w:tcPr>
          <w:p w14:paraId="7DFF3E69" w14:textId="29AD1C29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560" w:type="dxa"/>
            <w:vAlign w:val="center"/>
          </w:tcPr>
          <w:p w14:paraId="43E84DE9" w14:textId="4EE7E6C4" w:rsidR="00336741" w:rsidRPr="0028122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scelta dello studente</w:t>
            </w:r>
          </w:p>
        </w:tc>
        <w:tc>
          <w:tcPr>
            <w:tcW w:w="2202" w:type="dxa"/>
            <w:vAlign w:val="center"/>
          </w:tcPr>
          <w:p w14:paraId="2870D852" w14:textId="30761269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4C25EBB0" w14:textId="1FDE5BD7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vAlign w:val="center"/>
          </w:tcPr>
          <w:p w14:paraId="7C98C92F" w14:textId="5859F9BB" w:rsidR="00336741" w:rsidRDefault="00336741" w:rsidP="005A7C1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336741" w:rsidRPr="00802100" w14:paraId="7C5930EE" w14:textId="77777777" w:rsidTr="00336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14:paraId="1E63A450" w14:textId="0525CD21" w:rsidR="00336741" w:rsidRPr="00336741" w:rsidRDefault="00336741" w:rsidP="005A7C19">
            <w:pPr>
              <w:spacing w:after="0" w:line="100" w:lineRule="atLeast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XX</w:t>
            </w:r>
          </w:p>
        </w:tc>
        <w:tc>
          <w:tcPr>
            <w:tcW w:w="695" w:type="dxa"/>
            <w:vAlign w:val="center"/>
          </w:tcPr>
          <w:p w14:paraId="1848BA42" w14:textId="29AE4A43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560" w:type="dxa"/>
            <w:vAlign w:val="center"/>
          </w:tcPr>
          <w:p w14:paraId="391E2C3A" w14:textId="7F785E39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Prova finale</w:t>
            </w:r>
          </w:p>
        </w:tc>
        <w:tc>
          <w:tcPr>
            <w:tcW w:w="2202" w:type="dxa"/>
            <w:vAlign w:val="center"/>
          </w:tcPr>
          <w:p w14:paraId="55937407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14D70AE9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vAlign w:val="center"/>
          </w:tcPr>
          <w:p w14:paraId="2260F30E" w14:textId="77777777" w:rsidR="00336741" w:rsidRDefault="00336741" w:rsidP="005A7C1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4903AC9C" w14:textId="77777777" w:rsidR="00D74125" w:rsidRDefault="00D74125">
      <w:pPr>
        <w:spacing w:after="0" w:line="100" w:lineRule="atLeast"/>
        <w:ind w:left="180"/>
        <w:rPr>
          <w:rFonts w:cs="Calibri"/>
          <w:b/>
          <w:sz w:val="20"/>
          <w:szCs w:val="20"/>
        </w:rPr>
      </w:pPr>
    </w:p>
    <w:p w14:paraId="4173941D" w14:textId="78605E19" w:rsidR="00373959" w:rsidRDefault="00373959">
      <w:pPr>
        <w:suppressAutoHyphens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2406CF8F" w14:textId="77777777" w:rsidR="00D74125" w:rsidRDefault="00D74125">
      <w:pPr>
        <w:spacing w:after="0" w:line="100" w:lineRule="atLeast"/>
        <w:rPr>
          <w:rFonts w:cs="Calibri"/>
          <w:sz w:val="20"/>
          <w:szCs w:val="20"/>
        </w:rPr>
      </w:pPr>
    </w:p>
    <w:p w14:paraId="0A05E645" w14:textId="77777777" w:rsidR="00D74125" w:rsidRDefault="00D74125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p w14:paraId="1F5F8E5B" w14:textId="77777777" w:rsidR="00D74125" w:rsidRDefault="0069340E">
      <w:pPr>
        <w:spacing w:after="0" w:line="100" w:lineRule="atLeast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ELENCO </w:t>
      </w:r>
      <w:proofErr w:type="gramStart"/>
      <w:r>
        <w:rPr>
          <w:rFonts w:cs="Calibri"/>
          <w:b/>
          <w:i/>
          <w:sz w:val="20"/>
          <w:szCs w:val="20"/>
        </w:rPr>
        <w:t>1</w:t>
      </w:r>
      <w:proofErr w:type="gramEnd"/>
    </w:p>
    <w:p w14:paraId="2FE4EFC2" w14:textId="77777777" w:rsidR="00D74125" w:rsidRDefault="00D74125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p w14:paraId="7CCEAFE1" w14:textId="77777777" w:rsidR="00D74125" w:rsidRDefault="00D7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cs="Calibri"/>
          <w:color w:val="FF0000"/>
          <w:sz w:val="20"/>
          <w:szCs w:val="20"/>
          <w:lang w:bidi="it-IT"/>
        </w:rPr>
      </w:pPr>
    </w:p>
    <w:tbl>
      <w:tblPr>
        <w:tblStyle w:val="Sfondomedio1-Colore5"/>
        <w:tblW w:w="9889" w:type="dxa"/>
        <w:tblLook w:val="04A0" w:firstRow="1" w:lastRow="0" w:firstColumn="1" w:lastColumn="0" w:noHBand="0" w:noVBand="1"/>
      </w:tblPr>
      <w:tblGrid>
        <w:gridCol w:w="5353"/>
        <w:gridCol w:w="2268"/>
        <w:gridCol w:w="709"/>
        <w:gridCol w:w="1559"/>
      </w:tblGrid>
      <w:tr w:rsidR="006F3599" w:rsidRPr="00373959" w14:paraId="3DD7E757" w14:textId="39A1E39A" w:rsidTr="0028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03E32BE" w14:textId="77777777" w:rsidR="006F3599" w:rsidRPr="00373959" w:rsidRDefault="006F3599" w:rsidP="002C4133">
            <w:pPr>
              <w:spacing w:after="0" w:line="100" w:lineRule="atLeast"/>
              <w:jc w:val="both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Area Economia aziendale</w:t>
            </w:r>
          </w:p>
        </w:tc>
        <w:tc>
          <w:tcPr>
            <w:tcW w:w="2268" w:type="dxa"/>
          </w:tcPr>
          <w:p w14:paraId="67E044C4" w14:textId="5CD81398" w:rsidR="006F3599" w:rsidRPr="00373959" w:rsidRDefault="006F3599" w:rsidP="002C4133">
            <w:pPr>
              <w:spacing w:after="0" w:line="1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R</w:t>
            </w:r>
            <w:r w:rsidRPr="00373959">
              <w:rPr>
                <w:rFonts w:asciiTheme="majorHAnsi" w:eastAsia="Times New Roman" w:hAnsiTheme="majorHAnsi"/>
                <w:sz w:val="20"/>
                <w:szCs w:val="20"/>
              </w:rPr>
              <w:t>esponsabile del corso</w:t>
            </w:r>
          </w:p>
        </w:tc>
        <w:tc>
          <w:tcPr>
            <w:tcW w:w="709" w:type="dxa"/>
          </w:tcPr>
          <w:p w14:paraId="0D2D5B00" w14:textId="64D3C55A" w:rsidR="006F3599" w:rsidRPr="00373959" w:rsidRDefault="006F3599" w:rsidP="002C4133">
            <w:pPr>
              <w:spacing w:after="0" w:line="1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CFU</w:t>
            </w:r>
          </w:p>
        </w:tc>
        <w:tc>
          <w:tcPr>
            <w:tcW w:w="1559" w:type="dxa"/>
          </w:tcPr>
          <w:p w14:paraId="12A56E3B" w14:textId="5AA3F81D" w:rsidR="006F3599" w:rsidRPr="002C4133" w:rsidRDefault="006F3599" w:rsidP="002C4133">
            <w:pPr>
              <w:spacing w:after="0" w:line="1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C4133">
              <w:rPr>
                <w:rFonts w:asciiTheme="majorHAnsi" w:eastAsia="Times New Roman" w:hAnsiTheme="majorHAnsi"/>
                <w:sz w:val="20"/>
                <w:szCs w:val="20"/>
              </w:rPr>
              <w:t>SSD</w:t>
            </w:r>
          </w:p>
        </w:tc>
      </w:tr>
      <w:tr w:rsidR="006F3599" w14:paraId="596021B4" w14:textId="6F828B66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ED2B7E5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Merceologia</w:t>
            </w:r>
          </w:p>
        </w:tc>
        <w:tc>
          <w:tcPr>
            <w:tcW w:w="2268" w:type="dxa"/>
          </w:tcPr>
          <w:p w14:paraId="20ECEE11" w14:textId="2D1115A7" w:rsidR="006F3599" w:rsidRPr="00373959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E58404" w14:textId="2743DD6F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14:paraId="7E2AAA35" w14:textId="74E31A89" w:rsidR="006F3599" w:rsidRPr="00373959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13</w:t>
            </w:r>
          </w:p>
        </w:tc>
      </w:tr>
      <w:tr w:rsidR="006F3599" w14:paraId="331E2355" w14:textId="45D0B1A8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7F9E2E3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Finanza aziendale</w:t>
            </w:r>
          </w:p>
        </w:tc>
        <w:tc>
          <w:tcPr>
            <w:tcW w:w="2268" w:type="dxa"/>
          </w:tcPr>
          <w:p w14:paraId="0E9ACD3E" w14:textId="68C36035" w:rsidR="006F3599" w:rsidRPr="00373959" w:rsidRDefault="006F359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81F8E8" w14:textId="7192C54F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14:paraId="723C645A" w14:textId="477DE49E" w:rsidR="006F3599" w:rsidRPr="00373959" w:rsidRDefault="006F359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09</w:t>
            </w:r>
          </w:p>
        </w:tc>
      </w:tr>
      <w:tr w:rsidR="006F3599" w14:paraId="428EF4E1" w14:textId="11E2C73C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63E3478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Economia delle aziende </w:t>
            </w:r>
            <w:proofErr w:type="gramStart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ed</w:t>
            </w:r>
            <w:proofErr w:type="gramEnd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 amministrazioni pubbliche</w:t>
            </w:r>
          </w:p>
        </w:tc>
        <w:tc>
          <w:tcPr>
            <w:tcW w:w="2268" w:type="dxa"/>
          </w:tcPr>
          <w:p w14:paraId="6BB01501" w14:textId="2A4EB12A" w:rsidR="006F3599" w:rsidRPr="00373959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FA919" w14:textId="26A86DAC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14:paraId="44020A0F" w14:textId="43B85C23" w:rsidR="006F3599" w:rsidRPr="00373959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07</w:t>
            </w:r>
          </w:p>
        </w:tc>
      </w:tr>
      <w:tr w:rsidR="006F3599" w14:paraId="43BE344C" w14:textId="1D48C34F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1552B2B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Economia e gestione delle imprese commerciali</w:t>
            </w:r>
            <w:proofErr w:type="gramStart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268" w:type="dxa"/>
          </w:tcPr>
          <w:p w14:paraId="1674E3B6" w14:textId="27EF5EEB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5B26A" w14:textId="268430A2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</w:tcPr>
          <w:p w14:paraId="0B7969B8" w14:textId="12B38348" w:rsidR="006F3599" w:rsidRPr="00373959" w:rsidRDefault="006F359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08</w:t>
            </w:r>
          </w:p>
        </w:tc>
      </w:tr>
      <w:tr w:rsidR="006F3599" w14:paraId="016AC829" w14:textId="4BD97E4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2E91D40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Economia dei servizi pubblici e dei settori </w:t>
            </w:r>
            <w:proofErr w:type="gramStart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regolamentati</w:t>
            </w:r>
            <w:proofErr w:type="gramEnd"/>
          </w:p>
        </w:tc>
        <w:tc>
          <w:tcPr>
            <w:tcW w:w="2268" w:type="dxa"/>
          </w:tcPr>
          <w:p w14:paraId="3107F3E2" w14:textId="25191BDD" w:rsidR="006F3599" w:rsidRPr="002C4133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41411B0" w14:textId="1AB75C58" w:rsidR="006F3599" w:rsidRPr="00373959" w:rsidRDefault="00407716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CE39BD" w14:textId="0BC02F76" w:rsidR="006F3599" w:rsidRPr="00373959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07</w:t>
            </w:r>
          </w:p>
        </w:tc>
      </w:tr>
      <w:tr w:rsidR="006F3599" w14:paraId="6F81C6B0" w14:textId="0F8A0099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88D7281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Ragioneria applicata e professionale</w:t>
            </w:r>
          </w:p>
        </w:tc>
        <w:tc>
          <w:tcPr>
            <w:tcW w:w="2268" w:type="dxa"/>
          </w:tcPr>
          <w:p w14:paraId="15A78D56" w14:textId="4F4EB37E" w:rsidR="006F3599" w:rsidRPr="00373959" w:rsidRDefault="006F359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6EC61C" w14:textId="3A411D75" w:rsidR="006F3599" w:rsidRPr="00373959" w:rsidRDefault="00A659D0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C45A7A7" w14:textId="66E96E39" w:rsidR="006F3599" w:rsidRPr="00373959" w:rsidRDefault="006F359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07</w:t>
            </w:r>
          </w:p>
        </w:tc>
      </w:tr>
      <w:tr w:rsidR="006F3599" w14:paraId="51151F72" w14:textId="573D82BD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0B04B24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proofErr w:type="gramStart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Revisione</w:t>
            </w:r>
            <w:proofErr w:type="gramEnd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 aziendale</w:t>
            </w:r>
          </w:p>
        </w:tc>
        <w:tc>
          <w:tcPr>
            <w:tcW w:w="2268" w:type="dxa"/>
          </w:tcPr>
          <w:p w14:paraId="28DF9AAD" w14:textId="1948CA2F" w:rsidR="006F3599" w:rsidRPr="00373959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F91FF" w14:textId="085FDAB4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14:paraId="6DCD7B07" w14:textId="24366EEE" w:rsidR="006F3599" w:rsidRPr="00373959" w:rsidRDefault="006F359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07</w:t>
            </w:r>
          </w:p>
        </w:tc>
      </w:tr>
      <w:tr w:rsidR="006F3599" w14:paraId="5B7D45DD" w14:textId="7EF5AABC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264267E" w14:textId="77777777" w:rsidR="006F3599" w:rsidRPr="00373959" w:rsidRDefault="006F3599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Tecnica professionale (base)</w:t>
            </w:r>
          </w:p>
        </w:tc>
        <w:tc>
          <w:tcPr>
            <w:tcW w:w="2268" w:type="dxa"/>
          </w:tcPr>
          <w:p w14:paraId="4C13E769" w14:textId="188125A6" w:rsidR="006F3599" w:rsidRPr="00373959" w:rsidRDefault="006F359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256D97" w14:textId="6055E9A8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14:paraId="31A3DD6B" w14:textId="574A5B5A" w:rsidR="006F3599" w:rsidRPr="00373959" w:rsidRDefault="006F359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07</w:t>
            </w:r>
          </w:p>
        </w:tc>
      </w:tr>
    </w:tbl>
    <w:p w14:paraId="4806F690" w14:textId="77777777" w:rsidR="00D74125" w:rsidRDefault="00D74125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tbl>
      <w:tblPr>
        <w:tblStyle w:val="Sfondomedio1-Colore5"/>
        <w:tblW w:w="9889" w:type="dxa"/>
        <w:tblLook w:val="04A0" w:firstRow="1" w:lastRow="0" w:firstColumn="1" w:lastColumn="0" w:noHBand="0" w:noVBand="1"/>
      </w:tblPr>
      <w:tblGrid>
        <w:gridCol w:w="5294"/>
        <w:gridCol w:w="2222"/>
        <w:gridCol w:w="701"/>
        <w:gridCol w:w="1672"/>
      </w:tblGrid>
      <w:tr w:rsidR="006F3599" w:rsidRPr="00373959" w14:paraId="0941F049" w14:textId="77777777" w:rsidTr="0028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591FDBE2" w14:textId="4A9A0DB9" w:rsidR="006F3599" w:rsidRPr="00373959" w:rsidRDefault="006F3599" w:rsidP="002C4133">
            <w:pPr>
              <w:spacing w:after="0" w:line="100" w:lineRule="atLeast"/>
              <w:jc w:val="both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Area Economia 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politica</w:t>
            </w:r>
          </w:p>
        </w:tc>
        <w:tc>
          <w:tcPr>
            <w:tcW w:w="2222" w:type="dxa"/>
          </w:tcPr>
          <w:p w14:paraId="36435447" w14:textId="5E882016" w:rsidR="006F3599" w:rsidRPr="00373959" w:rsidRDefault="006F3599" w:rsidP="002C4133">
            <w:pPr>
              <w:spacing w:after="0" w:line="1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R</w:t>
            </w:r>
            <w:r w:rsidRPr="00373959">
              <w:rPr>
                <w:rFonts w:asciiTheme="majorHAnsi" w:eastAsia="Times New Roman" w:hAnsiTheme="majorHAnsi"/>
                <w:sz w:val="20"/>
                <w:szCs w:val="20"/>
              </w:rPr>
              <w:t>esponsabile del corso</w:t>
            </w:r>
          </w:p>
        </w:tc>
        <w:tc>
          <w:tcPr>
            <w:tcW w:w="701" w:type="dxa"/>
          </w:tcPr>
          <w:p w14:paraId="50050634" w14:textId="77777777" w:rsidR="006F3599" w:rsidRPr="00373959" w:rsidRDefault="006F3599" w:rsidP="002C4133">
            <w:pPr>
              <w:spacing w:after="0" w:line="1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CFU</w:t>
            </w:r>
          </w:p>
        </w:tc>
        <w:tc>
          <w:tcPr>
            <w:tcW w:w="1672" w:type="dxa"/>
          </w:tcPr>
          <w:p w14:paraId="049CAA67" w14:textId="2963CE03" w:rsidR="006F3599" w:rsidRPr="002C4133" w:rsidRDefault="006F3599" w:rsidP="002C4133">
            <w:pPr>
              <w:spacing w:after="0" w:line="1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SSD</w:t>
            </w:r>
          </w:p>
        </w:tc>
      </w:tr>
      <w:tr w:rsidR="006F3599" w14:paraId="3857D804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2C21F31B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Geografia economica</w:t>
            </w:r>
          </w:p>
        </w:tc>
        <w:tc>
          <w:tcPr>
            <w:tcW w:w="2222" w:type="dxa"/>
          </w:tcPr>
          <w:p w14:paraId="2D78119A" w14:textId="3C33DF7A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7247FCA9" w14:textId="5AF1A9B2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672" w:type="dxa"/>
          </w:tcPr>
          <w:p w14:paraId="0A9CB1A6" w14:textId="7777777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MGGR/02</w:t>
            </w:r>
          </w:p>
        </w:tc>
      </w:tr>
      <w:tr w:rsidR="006F3599" w14:paraId="7A76A9B4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1D06D976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Economia dei mercati finanziari</w:t>
            </w:r>
          </w:p>
        </w:tc>
        <w:tc>
          <w:tcPr>
            <w:tcW w:w="2222" w:type="dxa"/>
          </w:tcPr>
          <w:p w14:paraId="2AD14CB3" w14:textId="2D8E0A1A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3A7837C9" w14:textId="0407FF70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672" w:type="dxa"/>
          </w:tcPr>
          <w:p w14:paraId="08FD5A1C" w14:textId="0AFE89FA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01</w:t>
            </w:r>
          </w:p>
        </w:tc>
      </w:tr>
      <w:tr w:rsidR="006F3599" w14:paraId="7306740C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35594DCF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Storia dell’impresa</w:t>
            </w:r>
          </w:p>
        </w:tc>
        <w:tc>
          <w:tcPr>
            <w:tcW w:w="2222" w:type="dxa"/>
          </w:tcPr>
          <w:p w14:paraId="3E0ADBEF" w14:textId="3D265525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A44294" w14:textId="41DF2322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672" w:type="dxa"/>
          </w:tcPr>
          <w:p w14:paraId="38E98E57" w14:textId="61FFFF7B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12</w:t>
            </w:r>
          </w:p>
        </w:tc>
      </w:tr>
      <w:tr w:rsidR="006F3599" w14:paraId="09C72800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599EE565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Economia regionale</w:t>
            </w:r>
          </w:p>
        </w:tc>
        <w:tc>
          <w:tcPr>
            <w:tcW w:w="2222" w:type="dxa"/>
          </w:tcPr>
          <w:p w14:paraId="3FD34967" w14:textId="029D5425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27B3DBF8" w14:textId="483D1889" w:rsidR="006F3599" w:rsidRPr="00373959" w:rsidRDefault="00407716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14:paraId="42DBEAB0" w14:textId="34F8EC59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06</w:t>
            </w:r>
          </w:p>
        </w:tc>
      </w:tr>
      <w:tr w:rsidR="006F3599" w14:paraId="35D6660E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3856351C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Economia ecologica</w:t>
            </w:r>
          </w:p>
        </w:tc>
        <w:tc>
          <w:tcPr>
            <w:tcW w:w="2222" w:type="dxa"/>
          </w:tcPr>
          <w:p w14:paraId="5E4033FC" w14:textId="68B1D1E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601728F4" w14:textId="2EEFF30F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672" w:type="dxa"/>
          </w:tcPr>
          <w:p w14:paraId="398170EF" w14:textId="4C8FE3EE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01</w:t>
            </w:r>
          </w:p>
        </w:tc>
      </w:tr>
      <w:tr w:rsidR="006F3599" w14:paraId="415C75FE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7D15E9C5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Economia dei sistemi di trasporto</w:t>
            </w:r>
          </w:p>
        </w:tc>
        <w:tc>
          <w:tcPr>
            <w:tcW w:w="2222" w:type="dxa"/>
          </w:tcPr>
          <w:p w14:paraId="4CB61DBB" w14:textId="08CE692F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019F6FD2" w14:textId="239F9B43" w:rsidR="006F3599" w:rsidRPr="00373959" w:rsidRDefault="00407716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14:paraId="53ECE00F" w14:textId="06012A09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/</w:t>
            </w: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06</w:t>
            </w:r>
          </w:p>
        </w:tc>
      </w:tr>
      <w:tr w:rsidR="006F3599" w14:paraId="0447F9AE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13276340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Economia monetaria internazionale</w:t>
            </w:r>
          </w:p>
        </w:tc>
        <w:tc>
          <w:tcPr>
            <w:tcW w:w="2222" w:type="dxa"/>
          </w:tcPr>
          <w:p w14:paraId="691736C9" w14:textId="71A5E785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3A9DA120" w14:textId="484A5C6C" w:rsidR="006F3599" w:rsidRPr="00373959" w:rsidRDefault="00407716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14:paraId="11C316A2" w14:textId="75B6478D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P/01</w:t>
            </w:r>
          </w:p>
        </w:tc>
      </w:tr>
      <w:tr w:rsidR="006F3599" w14:paraId="2DE2D245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58423DDC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Storia e politica monetaria</w:t>
            </w:r>
          </w:p>
        </w:tc>
        <w:tc>
          <w:tcPr>
            <w:tcW w:w="2222" w:type="dxa"/>
          </w:tcPr>
          <w:p w14:paraId="004BFCDD" w14:textId="04AFC30B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7E3058E3" w14:textId="098680EF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672" w:type="dxa"/>
          </w:tcPr>
          <w:p w14:paraId="62A34D8C" w14:textId="6CE3D379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P/12</w:t>
            </w:r>
          </w:p>
        </w:tc>
      </w:tr>
      <w:tr w:rsidR="00B878B9" w14:paraId="754B99F8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14:paraId="7F977E55" w14:textId="705EA512" w:rsidR="00B878B9" w:rsidRPr="00B878B9" w:rsidRDefault="00B878B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proofErr w:type="spellStart"/>
            <w:r w:rsidRPr="00B878B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Economic</w:t>
            </w:r>
            <w:proofErr w:type="spellEnd"/>
            <w:r w:rsidRPr="00B878B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B878B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2222" w:type="dxa"/>
          </w:tcPr>
          <w:p w14:paraId="71D68DDE" w14:textId="77777777" w:rsidR="00B878B9" w:rsidRPr="00373959" w:rsidRDefault="00B878B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4F0D7BC1" w14:textId="79EF859E" w:rsidR="00B878B9" w:rsidRPr="00373959" w:rsidRDefault="00B878B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14:paraId="53516990" w14:textId="74E5F5C2" w:rsidR="00B878B9" w:rsidRPr="00373959" w:rsidRDefault="00B878B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P/12</w:t>
            </w:r>
          </w:p>
        </w:tc>
      </w:tr>
    </w:tbl>
    <w:p w14:paraId="4E2DC5B5" w14:textId="77777777" w:rsidR="00D74125" w:rsidRDefault="00D74125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tbl>
      <w:tblPr>
        <w:tblStyle w:val="Sfondomedio1-Colore5"/>
        <w:tblW w:w="9889" w:type="dxa"/>
        <w:tblLayout w:type="fixed"/>
        <w:tblLook w:val="04A0" w:firstRow="1" w:lastRow="0" w:firstColumn="1" w:lastColumn="0" w:noHBand="0" w:noVBand="1"/>
      </w:tblPr>
      <w:tblGrid>
        <w:gridCol w:w="5393"/>
        <w:gridCol w:w="2245"/>
        <w:gridCol w:w="705"/>
        <w:gridCol w:w="1546"/>
      </w:tblGrid>
      <w:tr w:rsidR="006F3599" w:rsidRPr="00373959" w14:paraId="30F468F8" w14:textId="77777777" w:rsidTr="0028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4EB39A5A" w14:textId="3C5A9637" w:rsidR="006F3599" w:rsidRPr="00373959" w:rsidRDefault="006F3599" w:rsidP="002C4133">
            <w:pPr>
              <w:spacing w:after="0" w:line="100" w:lineRule="atLeas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Area 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Matematico-Statistica</w:t>
            </w:r>
          </w:p>
        </w:tc>
        <w:tc>
          <w:tcPr>
            <w:tcW w:w="2245" w:type="dxa"/>
          </w:tcPr>
          <w:p w14:paraId="5B354FBA" w14:textId="751D5EA5" w:rsidR="006F3599" w:rsidRPr="00373959" w:rsidRDefault="006F3599" w:rsidP="00321784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R</w:t>
            </w:r>
            <w:r w:rsidRPr="00373959">
              <w:rPr>
                <w:rFonts w:asciiTheme="majorHAnsi" w:eastAsia="Times New Roman" w:hAnsiTheme="majorHAnsi"/>
                <w:sz w:val="20"/>
                <w:szCs w:val="20"/>
              </w:rPr>
              <w:t>esponsabile del corso</w:t>
            </w:r>
          </w:p>
        </w:tc>
        <w:tc>
          <w:tcPr>
            <w:tcW w:w="705" w:type="dxa"/>
          </w:tcPr>
          <w:p w14:paraId="27407507" w14:textId="77777777" w:rsidR="006F3599" w:rsidRPr="00373959" w:rsidRDefault="006F3599" w:rsidP="00321784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CFU</w:t>
            </w:r>
          </w:p>
        </w:tc>
        <w:tc>
          <w:tcPr>
            <w:tcW w:w="1546" w:type="dxa"/>
          </w:tcPr>
          <w:p w14:paraId="306BC1BE" w14:textId="7B34AE7B" w:rsidR="006F3599" w:rsidRPr="002C4133" w:rsidRDefault="006F3599" w:rsidP="00321784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SSD</w:t>
            </w:r>
          </w:p>
        </w:tc>
      </w:tr>
      <w:tr w:rsidR="006F3599" w14:paraId="3F755620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73E9E76D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Demografia economica</w:t>
            </w:r>
          </w:p>
        </w:tc>
        <w:tc>
          <w:tcPr>
            <w:tcW w:w="2245" w:type="dxa"/>
          </w:tcPr>
          <w:p w14:paraId="6F603050" w14:textId="65DA3BDC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582A66AC" w14:textId="0EECFAD7" w:rsidR="006F3599" w:rsidRPr="00373959" w:rsidRDefault="00407716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535A04C2" w14:textId="2F16A9AF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S/04</w:t>
            </w:r>
          </w:p>
        </w:tc>
      </w:tr>
      <w:tr w:rsidR="006F3599" w14:paraId="6F9A2B4C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1375E6B0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Elementi </w:t>
            </w:r>
            <w:proofErr w:type="gramStart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di </w:t>
            </w:r>
            <w:proofErr w:type="gramEnd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informatica per l’economia e per l'azienda</w:t>
            </w:r>
          </w:p>
        </w:tc>
        <w:tc>
          <w:tcPr>
            <w:tcW w:w="2245" w:type="dxa"/>
          </w:tcPr>
          <w:p w14:paraId="2D1FB858" w14:textId="00374FFA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34EFC99B" w14:textId="560A650B" w:rsidR="006F3599" w:rsidRPr="00373959" w:rsidRDefault="00407716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617C10B7" w14:textId="77777777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INF/01</w:t>
            </w:r>
          </w:p>
        </w:tc>
      </w:tr>
      <w:tr w:rsidR="006F3599" w14:paraId="608FB03D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087BF541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Matematica per i mercati finanziari</w:t>
            </w:r>
          </w:p>
        </w:tc>
        <w:tc>
          <w:tcPr>
            <w:tcW w:w="2245" w:type="dxa"/>
          </w:tcPr>
          <w:p w14:paraId="167C6ECC" w14:textId="6503D042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3EB333B8" w14:textId="2EB174A3" w:rsidR="006F3599" w:rsidRPr="00373959" w:rsidRDefault="00407716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14:paraId="0B94A522" w14:textId="137861F0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S/06</w:t>
            </w:r>
          </w:p>
        </w:tc>
      </w:tr>
      <w:tr w:rsidR="006F3599" w14:paraId="27D17EDF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0368F86B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Matematica per l’economia</w:t>
            </w:r>
          </w:p>
        </w:tc>
        <w:tc>
          <w:tcPr>
            <w:tcW w:w="2245" w:type="dxa"/>
          </w:tcPr>
          <w:p w14:paraId="6D0ED5B1" w14:textId="5E5954C9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6D28E9AC" w14:textId="79D7AC08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6" w:type="dxa"/>
          </w:tcPr>
          <w:p w14:paraId="7A158D0F" w14:textId="0C51F2FB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S/06</w:t>
            </w:r>
          </w:p>
        </w:tc>
      </w:tr>
      <w:tr w:rsidR="006F3599" w14:paraId="7C99532F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2AFD05C2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Metodi statistici per l’economia</w:t>
            </w:r>
          </w:p>
        </w:tc>
        <w:tc>
          <w:tcPr>
            <w:tcW w:w="2245" w:type="dxa"/>
          </w:tcPr>
          <w:p w14:paraId="47D2A7A9" w14:textId="24167EF5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7776E378" w14:textId="61EFBA59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6" w:type="dxa"/>
          </w:tcPr>
          <w:p w14:paraId="7DCEAB94" w14:textId="3EE342E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S/01</w:t>
            </w:r>
          </w:p>
        </w:tc>
      </w:tr>
      <w:tr w:rsidR="006F3599" w14:paraId="0154B678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21192D2F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Modelli probabilistici per le decisioni economiche </w:t>
            </w:r>
            <w:proofErr w:type="gramStart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ed</w:t>
            </w:r>
            <w:proofErr w:type="gramEnd"/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 xml:space="preserve"> aziendali</w:t>
            </w:r>
          </w:p>
        </w:tc>
        <w:tc>
          <w:tcPr>
            <w:tcW w:w="2245" w:type="dxa"/>
          </w:tcPr>
          <w:p w14:paraId="5DE72855" w14:textId="0E1151FA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080330EE" w14:textId="44CCC385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6" w:type="dxa"/>
          </w:tcPr>
          <w:p w14:paraId="1E1406C7" w14:textId="4E831237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S/06</w:t>
            </w:r>
          </w:p>
        </w:tc>
      </w:tr>
      <w:tr w:rsidR="006F3599" w14:paraId="528B8E39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14:paraId="29E8D996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Statistica aziendale</w:t>
            </w:r>
          </w:p>
        </w:tc>
        <w:tc>
          <w:tcPr>
            <w:tcW w:w="2245" w:type="dxa"/>
          </w:tcPr>
          <w:p w14:paraId="64F0079D" w14:textId="4982968C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6760F93F" w14:textId="7E75A153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6" w:type="dxa"/>
          </w:tcPr>
          <w:p w14:paraId="4F49854C" w14:textId="155EAD36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S/03</w:t>
            </w:r>
          </w:p>
        </w:tc>
      </w:tr>
    </w:tbl>
    <w:p w14:paraId="4D0690F6" w14:textId="77777777" w:rsidR="00D74125" w:rsidRDefault="00D74125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p w14:paraId="41E6CDC2" w14:textId="77777777" w:rsidR="00321784" w:rsidRDefault="00321784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tbl>
      <w:tblPr>
        <w:tblStyle w:val="Sfondomedio1-Colore5"/>
        <w:tblW w:w="9889" w:type="dxa"/>
        <w:tblLook w:val="04A0" w:firstRow="1" w:lastRow="0" w:firstColumn="1" w:lastColumn="0" w:noHBand="0" w:noVBand="1"/>
      </w:tblPr>
      <w:tblGrid>
        <w:gridCol w:w="5385"/>
        <w:gridCol w:w="2254"/>
        <w:gridCol w:w="705"/>
        <w:gridCol w:w="1545"/>
      </w:tblGrid>
      <w:tr w:rsidR="006F3599" w:rsidRPr="00373959" w14:paraId="60E65CF9" w14:textId="77777777" w:rsidTr="0028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4B3BCB75" w14:textId="3F853D53" w:rsidR="006F3599" w:rsidRPr="00373959" w:rsidRDefault="006F3599" w:rsidP="002C4133">
            <w:pPr>
              <w:spacing w:after="0" w:line="100" w:lineRule="atLeas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Area 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Giuridica</w:t>
            </w:r>
          </w:p>
        </w:tc>
        <w:tc>
          <w:tcPr>
            <w:tcW w:w="2254" w:type="dxa"/>
          </w:tcPr>
          <w:p w14:paraId="4FF91BF3" w14:textId="0DB92F99" w:rsidR="006F3599" w:rsidRPr="00373959" w:rsidRDefault="006F3599" w:rsidP="00321784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R</w:t>
            </w:r>
            <w:r w:rsidRPr="00373959">
              <w:rPr>
                <w:rFonts w:asciiTheme="majorHAnsi" w:eastAsia="Times New Roman" w:hAnsiTheme="majorHAnsi"/>
                <w:sz w:val="20"/>
                <w:szCs w:val="20"/>
              </w:rPr>
              <w:t>esponsabile del corso</w:t>
            </w:r>
          </w:p>
        </w:tc>
        <w:tc>
          <w:tcPr>
            <w:tcW w:w="705" w:type="dxa"/>
          </w:tcPr>
          <w:p w14:paraId="22B207F4" w14:textId="77777777" w:rsidR="006F3599" w:rsidRPr="00373959" w:rsidRDefault="006F3599" w:rsidP="00321784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CFU</w:t>
            </w:r>
          </w:p>
        </w:tc>
        <w:tc>
          <w:tcPr>
            <w:tcW w:w="1545" w:type="dxa"/>
          </w:tcPr>
          <w:p w14:paraId="362913B8" w14:textId="6C27B34D" w:rsidR="006F3599" w:rsidRPr="002C4133" w:rsidRDefault="006F3599" w:rsidP="00321784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SSD</w:t>
            </w:r>
          </w:p>
        </w:tc>
      </w:tr>
      <w:tr w:rsidR="006F3599" w14:paraId="3EE81E20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6777B1AF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tributario</w:t>
            </w:r>
          </w:p>
        </w:tc>
        <w:tc>
          <w:tcPr>
            <w:tcW w:w="2254" w:type="dxa"/>
          </w:tcPr>
          <w:p w14:paraId="75E869C7" w14:textId="31D65193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2EE403" w14:textId="3EF647A0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9 </w:t>
            </w:r>
          </w:p>
        </w:tc>
        <w:tc>
          <w:tcPr>
            <w:tcW w:w="1545" w:type="dxa"/>
          </w:tcPr>
          <w:p w14:paraId="3AADF6F6" w14:textId="7777777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IUS/12</w:t>
            </w:r>
          </w:p>
        </w:tc>
      </w:tr>
      <w:tr w:rsidR="006F3599" w14:paraId="58E67CCD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69D87489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del lavoro</w:t>
            </w:r>
          </w:p>
        </w:tc>
        <w:tc>
          <w:tcPr>
            <w:tcW w:w="2254" w:type="dxa"/>
          </w:tcPr>
          <w:p w14:paraId="2FFB8D7A" w14:textId="060450A5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606F55C3" w14:textId="27ECCF94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10599CF1" w14:textId="77777777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IUS/07</w:t>
            </w:r>
          </w:p>
        </w:tc>
      </w:tr>
      <w:tr w:rsidR="006F3599" w14:paraId="2598F73B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1D4EA79B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dell’ambiente</w:t>
            </w:r>
          </w:p>
        </w:tc>
        <w:tc>
          <w:tcPr>
            <w:tcW w:w="2254" w:type="dxa"/>
          </w:tcPr>
          <w:p w14:paraId="6D80A4B2" w14:textId="6E966E0E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7B3B3420" w14:textId="09269347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5720EFB6" w14:textId="7777777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IUS/09</w:t>
            </w:r>
          </w:p>
        </w:tc>
      </w:tr>
      <w:tr w:rsidR="006F3599" w14:paraId="1DB4E5DC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78514B4D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regionale e degli enti locali</w:t>
            </w:r>
          </w:p>
        </w:tc>
        <w:tc>
          <w:tcPr>
            <w:tcW w:w="2254" w:type="dxa"/>
          </w:tcPr>
          <w:p w14:paraId="07E63E19" w14:textId="1C08FE0F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26E8EF7E" w14:textId="42E430DD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00AA3B63" w14:textId="77777777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IUS/09</w:t>
            </w:r>
          </w:p>
        </w:tc>
      </w:tr>
      <w:tr w:rsidR="006F3599" w14:paraId="3BC67C54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3FE2F8CC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Istituzioni di diritto pubblico II</w:t>
            </w:r>
          </w:p>
        </w:tc>
        <w:tc>
          <w:tcPr>
            <w:tcW w:w="2254" w:type="dxa"/>
          </w:tcPr>
          <w:p w14:paraId="016F8138" w14:textId="20073960" w:rsidR="006F3599" w:rsidRPr="00544CB5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i/>
                <w:sz w:val="20"/>
                <w:szCs w:val="20"/>
              </w:rPr>
            </w:pPr>
          </w:p>
        </w:tc>
        <w:tc>
          <w:tcPr>
            <w:tcW w:w="705" w:type="dxa"/>
          </w:tcPr>
          <w:p w14:paraId="2DBCE7B5" w14:textId="47336ECB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207B7865" w14:textId="7777777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IUS/09</w:t>
            </w:r>
          </w:p>
        </w:tc>
      </w:tr>
      <w:tr w:rsidR="006F3599" w14:paraId="1A5F97A4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489C80DA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dell’Unione Europea</w:t>
            </w:r>
          </w:p>
        </w:tc>
        <w:tc>
          <w:tcPr>
            <w:tcW w:w="2254" w:type="dxa"/>
          </w:tcPr>
          <w:p w14:paraId="3707F8F9" w14:textId="5030ECFE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47E730C3" w14:textId="1B2E39CA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2CB0EC22" w14:textId="77777777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IUS/13</w:t>
            </w:r>
          </w:p>
        </w:tc>
      </w:tr>
      <w:tr w:rsidR="006F3599" w14:paraId="3F08566E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60492666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pubblico dell’economia</w:t>
            </w:r>
          </w:p>
        </w:tc>
        <w:tc>
          <w:tcPr>
            <w:tcW w:w="2254" w:type="dxa"/>
          </w:tcPr>
          <w:p w14:paraId="7152FD41" w14:textId="0000B34E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17CA9D87" w14:textId="576BBE44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41F06966" w14:textId="7777777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IUS/09</w:t>
            </w:r>
          </w:p>
        </w:tc>
      </w:tr>
      <w:tr w:rsidR="006F3599" w14:paraId="29BEBB93" w14:textId="77777777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3DE894C6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privato dell’economia e dell’azienda</w:t>
            </w:r>
          </w:p>
        </w:tc>
        <w:tc>
          <w:tcPr>
            <w:tcW w:w="2254" w:type="dxa"/>
          </w:tcPr>
          <w:p w14:paraId="1EA04F77" w14:textId="35EB6172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0715526A" w14:textId="5B6F2645" w:rsidR="006F3599" w:rsidRPr="00373959" w:rsidRDefault="006F3599" w:rsidP="002C4133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2CF763DC" w14:textId="77777777" w:rsidR="006F3599" w:rsidRPr="00373959" w:rsidRDefault="006F3599" w:rsidP="00321784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IUS/01</w:t>
            </w:r>
          </w:p>
        </w:tc>
      </w:tr>
      <w:tr w:rsidR="006F3599" w14:paraId="559DF81A" w14:textId="7777777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152EC947" w14:textId="77777777" w:rsidR="006F3599" w:rsidRPr="00373959" w:rsidRDefault="006F3599" w:rsidP="00321784">
            <w:pPr>
              <w:spacing w:after="0" w:line="100" w:lineRule="atLeast"/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b w:val="0"/>
                <w:sz w:val="20"/>
                <w:szCs w:val="20"/>
              </w:rPr>
              <w:t>Diritto industriale e della concorrenza</w:t>
            </w:r>
          </w:p>
        </w:tc>
        <w:tc>
          <w:tcPr>
            <w:tcW w:w="2254" w:type="dxa"/>
          </w:tcPr>
          <w:p w14:paraId="3EEC5839" w14:textId="22062F6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705" w:type="dxa"/>
          </w:tcPr>
          <w:p w14:paraId="0C015BBA" w14:textId="521C10AA" w:rsidR="006F3599" w:rsidRPr="00373959" w:rsidRDefault="006F3599" w:rsidP="002C4133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545" w:type="dxa"/>
          </w:tcPr>
          <w:p w14:paraId="4FA705FF" w14:textId="77777777" w:rsidR="006F3599" w:rsidRPr="00373959" w:rsidRDefault="006F3599" w:rsidP="00321784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373959">
              <w:rPr>
                <w:rFonts w:asciiTheme="majorHAnsi" w:eastAsia="Times New Roman" w:hAnsiTheme="majorHAnsi" w:cs="Calibri"/>
                <w:sz w:val="20"/>
                <w:szCs w:val="20"/>
              </w:rPr>
              <w:t>IUS/04</w:t>
            </w:r>
          </w:p>
        </w:tc>
      </w:tr>
    </w:tbl>
    <w:p w14:paraId="4E7074C0" w14:textId="20D5429D" w:rsidR="00B74748" w:rsidRDefault="00B74748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p w14:paraId="30695182" w14:textId="77777777" w:rsidR="00B74748" w:rsidRDefault="00B74748">
      <w:pPr>
        <w:suppressAutoHyphens w:val="0"/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br w:type="page"/>
      </w:r>
    </w:p>
    <w:p w14:paraId="20A6248F" w14:textId="77777777" w:rsidR="00321784" w:rsidRDefault="00321784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p w14:paraId="37A7F580" w14:textId="77777777" w:rsidR="007450DB" w:rsidRDefault="007450DB">
      <w:pPr>
        <w:spacing w:after="0" w:line="100" w:lineRule="atLeast"/>
        <w:rPr>
          <w:rFonts w:cs="Calibri"/>
          <w:b/>
          <w:i/>
          <w:sz w:val="20"/>
          <w:szCs w:val="20"/>
        </w:rPr>
      </w:pPr>
    </w:p>
    <w:p w14:paraId="0FF40FE7" w14:textId="77777777" w:rsidR="00D74125" w:rsidRDefault="0069340E">
      <w:pPr>
        <w:spacing w:after="0" w:line="100" w:lineRule="atLeast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ELENCO “International </w:t>
      </w:r>
      <w:proofErr w:type="spellStart"/>
      <w:r>
        <w:rPr>
          <w:rFonts w:cs="Calibri"/>
          <w:b/>
          <w:i/>
          <w:sz w:val="20"/>
          <w:szCs w:val="20"/>
        </w:rPr>
        <w:t>Semester</w:t>
      </w:r>
      <w:proofErr w:type="spellEnd"/>
      <w:r>
        <w:rPr>
          <w:rFonts w:cs="Calibri"/>
          <w:b/>
          <w:i/>
          <w:sz w:val="20"/>
          <w:szCs w:val="20"/>
        </w:rPr>
        <w:t xml:space="preserve">” (nell’ambito delle attività </w:t>
      </w:r>
      <w:r>
        <w:rPr>
          <w:rFonts w:cs="Calibri"/>
          <w:b/>
          <w:i/>
          <w:sz w:val="20"/>
          <w:szCs w:val="20"/>
          <w:lang w:bidi="it-IT"/>
        </w:rPr>
        <w:t>“A scelta dello studente”</w:t>
      </w:r>
      <w:r>
        <w:rPr>
          <w:rFonts w:cs="Calibri"/>
          <w:b/>
          <w:i/>
          <w:sz w:val="20"/>
          <w:szCs w:val="20"/>
        </w:rPr>
        <w:t>)</w:t>
      </w:r>
    </w:p>
    <w:p w14:paraId="673351CD" w14:textId="77777777" w:rsidR="00D74125" w:rsidRDefault="00D74125">
      <w:pPr>
        <w:spacing w:after="0" w:line="100" w:lineRule="atLeast"/>
        <w:ind w:left="23"/>
        <w:rPr>
          <w:rFonts w:cs="Calibri"/>
          <w:sz w:val="20"/>
          <w:szCs w:val="20"/>
          <w:lang w:val="en-US"/>
        </w:rPr>
      </w:pPr>
    </w:p>
    <w:tbl>
      <w:tblPr>
        <w:tblStyle w:val="Sfondomedio1-Colore5"/>
        <w:tblW w:w="5000" w:type="pct"/>
        <w:tblLayout w:type="fixed"/>
        <w:tblLook w:val="04A0" w:firstRow="1" w:lastRow="0" w:firstColumn="1" w:lastColumn="0" w:noHBand="0" w:noVBand="1"/>
      </w:tblPr>
      <w:tblGrid>
        <w:gridCol w:w="5052"/>
        <w:gridCol w:w="2221"/>
        <w:gridCol w:w="698"/>
        <w:gridCol w:w="1883"/>
      </w:tblGrid>
      <w:tr w:rsidR="00407716" w14:paraId="193B8A43" w14:textId="77777777" w:rsidTr="0028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1" w:type="dxa"/>
          </w:tcPr>
          <w:p w14:paraId="31BF8DFB" w14:textId="1C33F553" w:rsidR="00407716" w:rsidRPr="00BF0ED0" w:rsidRDefault="00407716">
            <w:pPr>
              <w:spacing w:after="0" w:line="100" w:lineRule="atLeast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proofErr w:type="spellStart"/>
            <w:r w:rsidRPr="00BF0ED0">
              <w:rPr>
                <w:rFonts w:eastAsia="Times New Roman" w:cs="Calibri"/>
                <w:i/>
                <w:sz w:val="20"/>
                <w:szCs w:val="20"/>
                <w:lang w:val="en-US"/>
              </w:rPr>
              <w:t>Insegnamento</w:t>
            </w:r>
            <w:proofErr w:type="spellEnd"/>
          </w:p>
        </w:tc>
        <w:tc>
          <w:tcPr>
            <w:tcW w:w="2229" w:type="dxa"/>
          </w:tcPr>
          <w:p w14:paraId="1CB6B439" w14:textId="1057217C" w:rsidR="00407716" w:rsidRDefault="00407716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i/>
                <w:sz w:val="20"/>
                <w:szCs w:val="20"/>
              </w:rPr>
              <w:t>Responsabile del corso</w:t>
            </w:r>
          </w:p>
        </w:tc>
        <w:tc>
          <w:tcPr>
            <w:tcW w:w="700" w:type="dxa"/>
          </w:tcPr>
          <w:p w14:paraId="282CA09C" w14:textId="79AC4B97" w:rsidR="00407716" w:rsidRDefault="00407716" w:rsidP="00B74748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CFU</w:t>
            </w:r>
          </w:p>
        </w:tc>
        <w:tc>
          <w:tcPr>
            <w:tcW w:w="1889" w:type="dxa"/>
          </w:tcPr>
          <w:p w14:paraId="34E6E713" w14:textId="6EAC924D" w:rsidR="00407716" w:rsidRPr="00BF0ED0" w:rsidRDefault="00407716">
            <w:pPr>
              <w:spacing w:after="0"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BF0ED0">
              <w:rPr>
                <w:rFonts w:eastAsia="Times New Roman" w:cs="Calibri"/>
                <w:i/>
                <w:sz w:val="20"/>
                <w:szCs w:val="20"/>
                <w:lang w:val="en-US"/>
              </w:rPr>
              <w:t>SSD</w:t>
            </w:r>
          </w:p>
        </w:tc>
      </w:tr>
      <w:tr w:rsidR="00407716" w14:paraId="531D30C5" w14:textId="48AF978E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1" w:type="dxa"/>
          </w:tcPr>
          <w:p w14:paraId="36D61F28" w14:textId="5066F78C" w:rsidR="00407716" w:rsidRDefault="00B878B9">
            <w:pPr>
              <w:spacing w:after="0" w:line="100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Consumer culture theory</w:t>
            </w:r>
          </w:p>
        </w:tc>
        <w:tc>
          <w:tcPr>
            <w:tcW w:w="2229" w:type="dxa"/>
          </w:tcPr>
          <w:p w14:paraId="3E2EDB8F" w14:textId="27772620" w:rsidR="00407716" w:rsidRPr="00544CB5" w:rsidRDefault="00407716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F761AC5" w14:textId="0DD536A3" w:rsidR="00407716" w:rsidRDefault="00407716" w:rsidP="00B74748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35605DE" w14:textId="19339997" w:rsidR="00407716" w:rsidRDefault="00B878B9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P/08</w:t>
            </w:r>
          </w:p>
        </w:tc>
      </w:tr>
      <w:tr w:rsidR="00407716" w14:paraId="0F43C163" w14:textId="662BE2F9" w:rsidTr="0028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1" w:type="dxa"/>
          </w:tcPr>
          <w:p w14:paraId="21E4C4EB" w14:textId="44B69F2D" w:rsidR="00407716" w:rsidRDefault="00B878B9">
            <w:pPr>
              <w:spacing w:after="0" w:line="100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Economic ethics</w:t>
            </w:r>
          </w:p>
        </w:tc>
        <w:tc>
          <w:tcPr>
            <w:tcW w:w="2229" w:type="dxa"/>
          </w:tcPr>
          <w:p w14:paraId="5CA1D50E" w14:textId="625553A3" w:rsidR="00407716" w:rsidRDefault="00407716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632C8F" w14:textId="4B4AFF8E" w:rsidR="00407716" w:rsidRDefault="00407716" w:rsidP="00B74748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6 </w:t>
            </w:r>
          </w:p>
        </w:tc>
        <w:tc>
          <w:tcPr>
            <w:tcW w:w="1889" w:type="dxa"/>
          </w:tcPr>
          <w:p w14:paraId="3CAF55AE" w14:textId="424320FC" w:rsidR="00407716" w:rsidRDefault="00407716" w:rsidP="00B878B9">
            <w:pPr>
              <w:spacing w:after="0"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P/0</w:t>
            </w:r>
            <w:r w:rsidR="00B878B9">
              <w:rPr>
                <w:rFonts w:eastAsia="Times New Roman" w:cs="Calibri"/>
                <w:sz w:val="20"/>
                <w:szCs w:val="20"/>
                <w:lang w:val="en-US"/>
              </w:rPr>
              <w:t>4</w:t>
            </w:r>
          </w:p>
        </w:tc>
      </w:tr>
      <w:tr w:rsidR="00407716" w14:paraId="711F8CF6" w14:textId="2D76CB47" w:rsidTr="0028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1" w:type="dxa"/>
          </w:tcPr>
          <w:p w14:paraId="355EB3C7" w14:textId="17CFA0AA" w:rsidR="00407716" w:rsidRDefault="00B878B9">
            <w:pPr>
              <w:spacing w:after="0" w:line="100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European economic law</w:t>
            </w:r>
          </w:p>
        </w:tc>
        <w:tc>
          <w:tcPr>
            <w:tcW w:w="2229" w:type="dxa"/>
          </w:tcPr>
          <w:p w14:paraId="47CA3D8C" w14:textId="7E769084" w:rsidR="00407716" w:rsidRDefault="00407716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23B7B5" w14:textId="173ACC12" w:rsidR="00407716" w:rsidRDefault="00407716" w:rsidP="00B74748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6 </w:t>
            </w:r>
          </w:p>
        </w:tc>
        <w:tc>
          <w:tcPr>
            <w:tcW w:w="1889" w:type="dxa"/>
          </w:tcPr>
          <w:p w14:paraId="41613F2E" w14:textId="4C9BE564" w:rsidR="00407716" w:rsidRDefault="00B878B9" w:rsidP="00B74748">
            <w:pPr>
              <w:spacing w:after="0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IUS/05</w:t>
            </w:r>
          </w:p>
        </w:tc>
      </w:tr>
    </w:tbl>
    <w:p w14:paraId="655C72A1" w14:textId="77777777" w:rsidR="00D74125" w:rsidRDefault="00D74125"/>
    <w:p w14:paraId="2F2F4856" w14:textId="479D37FB" w:rsidR="00283500" w:rsidRDefault="00283500" w:rsidP="00283500">
      <w:pPr>
        <w:spacing w:after="0" w:line="100" w:lineRule="atLeast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Altre informazioni sul percorso di studio in ECO-L sono reperibili in: </w:t>
      </w:r>
    </w:p>
    <w:p w14:paraId="43F6D858" w14:textId="77777777" w:rsidR="00283500" w:rsidRDefault="00283500" w:rsidP="00283500">
      <w:pPr>
        <w:spacing w:after="0" w:line="100" w:lineRule="atLeast"/>
        <w:rPr>
          <w:rFonts w:cs="Calibri"/>
          <w:sz w:val="20"/>
          <w:szCs w:val="20"/>
        </w:rPr>
      </w:pPr>
    </w:p>
    <w:p w14:paraId="6FD67E49" w14:textId="77777777" w:rsidR="00283500" w:rsidRDefault="00283500" w:rsidP="00283500">
      <w:pPr>
        <w:spacing w:after="0" w:line="100" w:lineRule="atLeast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pagina</w:t>
      </w:r>
      <w:proofErr w:type="gramEnd"/>
      <w:r>
        <w:rPr>
          <w:rFonts w:cs="Calibri"/>
          <w:sz w:val="20"/>
          <w:szCs w:val="20"/>
        </w:rPr>
        <w:t xml:space="preserve"> sito web di Ateneo: </w:t>
      </w:r>
    </w:p>
    <w:p w14:paraId="75797F22" w14:textId="4960E1E5" w:rsidR="00283500" w:rsidRDefault="00A659D0" w:rsidP="00283500">
      <w:pPr>
        <w:spacing w:after="0" w:line="100" w:lineRule="atLeast"/>
        <w:rPr>
          <w:rFonts w:cs="Calibri"/>
          <w:sz w:val="20"/>
          <w:szCs w:val="20"/>
        </w:rPr>
      </w:pPr>
      <w:hyperlink r:id="rId5" w:history="1">
        <w:r w:rsidR="00283500" w:rsidRPr="005455CE">
          <w:rPr>
            <w:rStyle w:val="Collegamentoipertestuale"/>
            <w:rFonts w:cs="Calibri"/>
            <w:sz w:val="20"/>
            <w:szCs w:val="20"/>
          </w:rPr>
          <w:t>http://www.unipi.it/index.php/lauree/corso/10447</w:t>
        </w:r>
      </w:hyperlink>
    </w:p>
    <w:p w14:paraId="06C0D913" w14:textId="77777777" w:rsidR="00283500" w:rsidRDefault="00283500" w:rsidP="00283500">
      <w:pPr>
        <w:spacing w:after="0" w:line="100" w:lineRule="atLeast"/>
        <w:rPr>
          <w:rFonts w:cs="Calibri"/>
          <w:sz w:val="20"/>
          <w:szCs w:val="20"/>
        </w:rPr>
      </w:pPr>
    </w:p>
    <w:p w14:paraId="3164A2FC" w14:textId="77777777" w:rsidR="00283500" w:rsidRDefault="00283500" w:rsidP="00283500">
      <w:pPr>
        <w:spacing w:after="0" w:line="10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Controllo carriera - pagina personale dello studente (solo per studenti già immatricolati</w:t>
      </w:r>
      <w:proofErr w:type="gramStart"/>
      <w:r>
        <w:rPr>
          <w:rFonts w:cs="Calibri"/>
          <w:sz w:val="20"/>
          <w:szCs w:val="20"/>
        </w:rPr>
        <w:t>)</w:t>
      </w:r>
      <w:proofErr w:type="gramEnd"/>
    </w:p>
    <w:p w14:paraId="7CCD713D" w14:textId="77777777" w:rsidR="00283500" w:rsidRDefault="00283500" w:rsidP="00283500">
      <w:r>
        <w:rPr>
          <w:rFonts w:cs="Calibri"/>
          <w:sz w:val="20"/>
          <w:szCs w:val="20"/>
        </w:rPr>
        <w:t xml:space="preserve"> </w:t>
      </w:r>
      <w:hyperlink r:id="rId6">
        <w:r>
          <w:rPr>
            <w:rStyle w:val="CollegamentoInternet"/>
            <w:rFonts w:cs="Calibri"/>
            <w:sz w:val="20"/>
            <w:szCs w:val="20"/>
          </w:rPr>
          <w:t>https://www.studenti.unipi.it/Home.do</w:t>
        </w:r>
      </w:hyperlink>
    </w:p>
    <w:p w14:paraId="67F7F999" w14:textId="77777777" w:rsidR="00283500" w:rsidRDefault="00283500"/>
    <w:sectPr w:rsidR="00283500">
      <w:pgSz w:w="11906" w:h="16838"/>
      <w:pgMar w:top="1417" w:right="1134" w:bottom="1134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4125"/>
    <w:rsid w:val="00096031"/>
    <w:rsid w:val="0027676B"/>
    <w:rsid w:val="00281221"/>
    <w:rsid w:val="00283500"/>
    <w:rsid w:val="002C4133"/>
    <w:rsid w:val="002C4D0B"/>
    <w:rsid w:val="00321784"/>
    <w:rsid w:val="00336741"/>
    <w:rsid w:val="00373959"/>
    <w:rsid w:val="00407716"/>
    <w:rsid w:val="00544CB5"/>
    <w:rsid w:val="005A7C19"/>
    <w:rsid w:val="0069340E"/>
    <w:rsid w:val="006A4AFA"/>
    <w:rsid w:val="006E0BFC"/>
    <w:rsid w:val="006F3599"/>
    <w:rsid w:val="007450DB"/>
    <w:rsid w:val="008F5411"/>
    <w:rsid w:val="009E416A"/>
    <w:rsid w:val="00A659D0"/>
    <w:rsid w:val="00B74748"/>
    <w:rsid w:val="00B878B9"/>
    <w:rsid w:val="00BE367C"/>
    <w:rsid w:val="00BF0ED0"/>
    <w:rsid w:val="00D173C9"/>
    <w:rsid w:val="00D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3B5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Sfondomedio1-Colore5">
    <w:name w:val="Medium Shading 1 Accent 5"/>
    <w:basedOn w:val="Tabellanormale"/>
    <w:uiPriority w:val="63"/>
    <w:rsid w:val="002C4D0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llegamentoInternet">
    <w:name w:val="Collegamento Internet"/>
    <w:basedOn w:val="Caratterepredefinitoparagrafo"/>
    <w:rsid w:val="00283500"/>
    <w:rPr>
      <w:color w:val="0000FF"/>
      <w:u w:val="single"/>
      <w:lang w:val="uz-Cyrl-UZ" w:eastAsia="uz-Cyrl-UZ" w:bidi="uz-Cyrl-UZ"/>
    </w:rPr>
  </w:style>
  <w:style w:type="character" w:styleId="Collegamentoipertestuale">
    <w:name w:val="Hyperlink"/>
    <w:basedOn w:val="Caratterepredefinitoparagrafo"/>
    <w:uiPriority w:val="99"/>
    <w:unhideWhenUsed/>
    <w:rsid w:val="00283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pi.it/index.php/lauree/corso/10447" TargetMode="External"/><Relationship Id="rId6" Type="http://schemas.openxmlformats.org/officeDocument/2006/relationships/hyperlink" Target="https://www.studenti.unipi.it/Home.d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749</Words>
  <Characters>4272</Characters>
  <Application>Microsoft Macintosh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Vivaldi</dc:creator>
  <cp:lastModifiedBy>Michela Vivaldi</cp:lastModifiedBy>
  <cp:revision>30</cp:revision>
  <dcterms:created xsi:type="dcterms:W3CDTF">2012-06-15T09:41:00Z</dcterms:created>
  <dcterms:modified xsi:type="dcterms:W3CDTF">2015-04-24T07:21:00Z</dcterms:modified>
</cp:coreProperties>
</file>